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2F9E" w:rsidRPr="00403321" w:rsidRDefault="00322F9E" w:rsidP="00322F9E">
      <w:pPr>
        <w:shd w:val="clear" w:color="auto" w:fill="B6DDE8" w:themeFill="accent5" w:themeFillTint="66"/>
        <w:spacing w:before="60" w:after="60"/>
        <w:jc w:val="center"/>
        <w:rPr>
          <w:rFonts w:ascii="Times New Roman" w:eastAsia="Times New Roman" w:hAnsi="Times New Roman" w:cs="Times New Roman"/>
          <w:b/>
          <w:bCs/>
          <w:sz w:val="2"/>
          <w:szCs w:val="2"/>
        </w:rPr>
      </w:pPr>
    </w:p>
    <w:p w:rsidR="00322F9E" w:rsidRPr="00D6653B" w:rsidRDefault="00322F9E" w:rsidP="00322F9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322F9E" w:rsidRPr="009D76E0" w:rsidRDefault="00322F9E" w:rsidP="00322F9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9D76E0">
        <w:rPr>
          <w:rFonts w:ascii="Times New Roman" w:eastAsia="Times New Roman" w:hAnsi="Times New Roman" w:cs="Times New Roman"/>
          <w:b/>
          <w:bCs/>
          <w:caps/>
          <w:sz w:val="24"/>
          <w:szCs w:val="24"/>
        </w:rPr>
        <w:t xml:space="preserve">MATA PELAJARAN : </w:t>
      </w:r>
      <w:r w:rsidRPr="00D6653B">
        <w:rPr>
          <w:rFonts w:ascii="Times New Roman" w:eastAsia="Times New Roman" w:hAnsi="Times New Roman" w:cs="Times New Roman"/>
          <w:b/>
          <w:bCs/>
          <w:caps/>
          <w:sz w:val="24"/>
          <w:szCs w:val="24"/>
        </w:rPr>
        <w:t xml:space="preserve">MATA PELAJARAN : </w:t>
      </w:r>
      <w:r w:rsidRPr="003B3C73">
        <w:rPr>
          <w:rFonts w:ascii="Times New Roman" w:eastAsia="Times New Roman" w:hAnsi="Times New Roman" w:cs="Times New Roman"/>
          <w:b/>
          <w:bCs/>
          <w:caps/>
          <w:sz w:val="24"/>
          <w:szCs w:val="24"/>
        </w:rPr>
        <w:t>Prakarya dan Kewirausahaan</w:t>
      </w:r>
      <w:r w:rsidRPr="009D76E0">
        <w:rPr>
          <w:rFonts w:ascii="Times New Roman" w:hAnsi="Times New Roman" w:cs="Times New Roman"/>
          <w:b/>
          <w:bCs/>
          <w:caps/>
          <w:sz w:val="24"/>
          <w:szCs w:val="24"/>
        </w:rPr>
        <w:t xml:space="preserve"> (Kerajinan)</w:t>
      </w:r>
    </w:p>
    <w:p w:rsidR="00322F9E" w:rsidRPr="00D6653B" w:rsidRDefault="00322F9E" w:rsidP="00322F9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322F9E">
        <w:rPr>
          <w:rFonts w:ascii="Times New Roman" w:eastAsia="Times New Roman" w:hAnsi="Times New Roman" w:cs="Times New Roman"/>
          <w:b/>
          <w:bCs/>
          <w:caps/>
          <w:sz w:val="24"/>
          <w:szCs w:val="24"/>
        </w:rPr>
        <w:t>Unit: 2. Penelitian dan Perancangan</w:t>
      </w:r>
    </w:p>
    <w:p w:rsidR="00322F9E" w:rsidRPr="00403321" w:rsidRDefault="00322F9E" w:rsidP="00322F9E">
      <w:pPr>
        <w:shd w:val="clear" w:color="auto" w:fill="B6DDE8" w:themeFill="accent5" w:themeFillTint="66"/>
        <w:spacing w:before="60" w:after="60"/>
        <w:jc w:val="center"/>
        <w:rPr>
          <w:rFonts w:ascii="Times New Roman" w:eastAsia="Times New Roman" w:hAnsi="Times New Roman" w:cs="Times New Roman"/>
          <w:b/>
          <w:bCs/>
          <w:sz w:val="2"/>
          <w:szCs w:val="2"/>
        </w:rPr>
      </w:pPr>
    </w:p>
    <w:p w:rsidR="00322F9E" w:rsidRPr="00A01FD6" w:rsidRDefault="00322F9E" w:rsidP="00322F9E">
      <w:pPr>
        <w:spacing w:before="60" w:after="60"/>
        <w:jc w:val="center"/>
        <w:rPr>
          <w:rFonts w:ascii="Times New Roman" w:eastAsia="Times New Roman" w:hAnsi="Times New Roman" w:cs="Times New Roman"/>
          <w:b/>
          <w:bCs/>
          <w:sz w:val="24"/>
          <w:szCs w:val="24"/>
        </w:rPr>
      </w:pPr>
    </w:p>
    <w:p w:rsidR="00322F9E" w:rsidRPr="00A01FD6" w:rsidRDefault="00322F9E" w:rsidP="00322F9E">
      <w:pPr>
        <w:spacing w:before="60" w:after="60"/>
        <w:jc w:val="center"/>
        <w:rPr>
          <w:rFonts w:ascii="Times New Roman" w:eastAsia="Times New Roman" w:hAnsi="Times New Roman" w:cs="Times New Roman"/>
          <w:b/>
          <w:bCs/>
          <w:sz w:val="24"/>
          <w:szCs w:val="24"/>
        </w:rPr>
      </w:pPr>
    </w:p>
    <w:p w:rsidR="00322F9E" w:rsidRPr="00A01FD6" w:rsidRDefault="00322F9E" w:rsidP="00322F9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322F9E" w:rsidRPr="00A01FD6" w:rsidRDefault="00322F9E" w:rsidP="00322F9E">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22F9E" w:rsidRPr="00A01FD6" w:rsidRDefault="00322F9E" w:rsidP="00322F9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22F9E" w:rsidRPr="00A01FD6" w:rsidRDefault="00322F9E" w:rsidP="00322F9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485DA3">
        <w:rPr>
          <w:rFonts w:ascii="Times New Roman" w:hAnsi="Times New Roman" w:cs="Times New Roman"/>
          <w:b/>
          <w:bCs/>
          <w:sz w:val="24"/>
          <w:szCs w:val="24"/>
        </w:rPr>
        <w:t>Prakarya</w:t>
      </w:r>
      <w:r>
        <w:rPr>
          <w:rFonts w:ascii="Times New Roman" w:hAnsi="Times New Roman" w:cs="Times New Roman"/>
          <w:b/>
          <w:bCs/>
          <w:sz w:val="24"/>
          <w:szCs w:val="24"/>
        </w:rPr>
        <w:t xml:space="preserve"> (Kerajinan)</w:t>
      </w:r>
    </w:p>
    <w:p w:rsidR="00322F9E" w:rsidRPr="00A01FD6" w:rsidRDefault="00322F9E" w:rsidP="00322F9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E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Ganjil</w:t>
      </w:r>
    </w:p>
    <w:p w:rsidR="00322F9E" w:rsidRPr="00A01FD6" w:rsidRDefault="00322F9E" w:rsidP="00322F9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322F9E">
        <w:rPr>
          <w:rFonts w:ascii="Times New Roman" w:hAnsi="Times New Roman" w:cs="Times New Roman"/>
          <w:b/>
          <w:bCs/>
          <w:sz w:val="24"/>
          <w:szCs w:val="24"/>
        </w:rPr>
        <w:t>8 Jam Pelajaran (4 Pertemuan @ 2 JP)</w:t>
      </w:r>
    </w:p>
    <w:p w:rsidR="00322F9E" w:rsidRPr="00A01FD6" w:rsidRDefault="00322F9E" w:rsidP="00322F9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322F9E" w:rsidRPr="00A01FD6" w:rsidRDefault="00322F9E" w:rsidP="00322F9E">
      <w:pPr>
        <w:spacing w:before="60" w:after="60"/>
        <w:rPr>
          <w:rFonts w:ascii="Times New Roman" w:hAnsi="Times New Roman" w:cs="Times New Roman"/>
          <w:b/>
          <w:sz w:val="24"/>
          <w:szCs w:val="24"/>
        </w:rPr>
      </w:pPr>
    </w:p>
    <w:p w:rsidR="00322F9E" w:rsidRPr="00A01FD6" w:rsidRDefault="00322F9E" w:rsidP="00322F9E">
      <w:pPr>
        <w:spacing w:before="60" w:after="60"/>
        <w:rPr>
          <w:rFonts w:ascii="Times New Roman" w:hAnsi="Times New Roman" w:cs="Times New Roman"/>
          <w:b/>
          <w:sz w:val="24"/>
          <w:szCs w:val="24"/>
        </w:rPr>
      </w:pPr>
    </w:p>
    <w:p w:rsidR="00322F9E" w:rsidRPr="00A01FD6" w:rsidRDefault="00322F9E" w:rsidP="00322F9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EA1CE3" w:rsidRPr="009B052D" w:rsidRDefault="009B052D" w:rsidP="00322F9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Peserta didik kelas XII umumnya telah memiliki pengalaman dasar dalam membuat kerajinan tangan dari jenjang sebelumnya. Namun, pemahaman mereka tentang "penelitian" dan "perancangan" dalam konteks kewirausahaan dan produksi kerajinan mungkin masih terbatas. Minat peserta didik terhadap dunia kerajinan dan kewirausahaan bervariasi, ada yang sudah memiliki hobi atau ide bisnis, ada pula yang baru memulai. Latar belakang sosial ekonomi dan lingkungan tempat tinggal juga dapat memengaruhi akses mereka terhadap bahan baku atau inspirasi. Kebutuhan belajar juga beragam, dari peserta didik yang membutuhkan panduan langkah demi langkah dalam proses penelitian, hingga yang memerlukan tantangan dalam mengembangkan ide orisinal dan solusi inovatif.</w:t>
      </w:r>
    </w:p>
    <w:p w:rsidR="0075736E" w:rsidRDefault="0075736E" w:rsidP="009B052D">
      <w:pPr>
        <w:pStyle w:val="Heading4"/>
        <w:spacing w:before="60" w:after="60"/>
        <w:jc w:val="both"/>
        <w:rPr>
          <w:rFonts w:ascii="Times New Roman" w:eastAsia="Google Sans Text" w:hAnsi="Times New Roman" w:cs="Times New Roman"/>
          <w:color w:val="1B1C1D"/>
        </w:rPr>
      </w:pPr>
    </w:p>
    <w:p w:rsidR="00EA1CE3" w:rsidRPr="00335932" w:rsidRDefault="0075736E" w:rsidP="0033593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35932">
        <w:rPr>
          <w:rFonts w:ascii="Times New Roman" w:hAnsi="Times New Roman" w:cs="Times New Roman"/>
          <w:b/>
          <w:bCs/>
          <w:caps/>
          <w:sz w:val="24"/>
          <w:szCs w:val="24"/>
        </w:rPr>
        <w:t>C.</w:t>
      </w:r>
      <w:r w:rsidRPr="00335932">
        <w:rPr>
          <w:rFonts w:ascii="Times New Roman" w:hAnsi="Times New Roman" w:cs="Times New Roman"/>
          <w:b/>
          <w:bCs/>
          <w:caps/>
          <w:sz w:val="24"/>
          <w:szCs w:val="24"/>
        </w:rPr>
        <w:tab/>
        <w:t>KARAKTERISTIK MATERI PELAJARAN</w:t>
      </w:r>
    </w:p>
    <w:p w:rsidR="00EA1CE3" w:rsidRPr="009B052D" w:rsidRDefault="009B052D" w:rsidP="00322F9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Materi "Penelitian dan Perancangan" dalam konteks kerajinan merupakan jenis pengetahuan konseptual (tentang metode penelitian, prinsip desain), prosedural (langkah-langkah riset, perancangan), serta sangat kuat pada aspek keterampilan (menggambar, membuat prototipe) dan sikap (kreativitas, inovasi, ketelitian, pantang menyerah, orientasi pasar). Relevansinya dengan kehidupan nyata sangat tinggi karena merupakan tahap krusial dalam mengembangkan produk kerajinan yang inovatif dan berdaya jual. Tingkat kesulitan materi ini bersifat moderat hingga tinggi, terutama saat harus menghubungkan hasil penelitian dengan proses perancangan yang fungsional dan estetis. Struktur materi akan meliputi identifikasi masalah, pengumpulan data, analisis data, ideasi, pengembangan konsep, hingga pembuatan purwarupa dan evaluasi. Integrasi nilai dan karakter akan ditekankan pada kreativitas, kemandirian, penalaran kritis, kolaborasi, ketekunan, dan jiwa wirausaha.</w:t>
      </w:r>
    </w:p>
    <w:p w:rsidR="00335932" w:rsidRDefault="00335932" w:rsidP="009B052D">
      <w:pPr>
        <w:pStyle w:val="Heading4"/>
        <w:spacing w:before="60" w:after="60"/>
        <w:jc w:val="both"/>
        <w:rPr>
          <w:rFonts w:ascii="Times New Roman" w:eastAsia="Google Sans Text" w:hAnsi="Times New Roman" w:cs="Times New Roman"/>
          <w:color w:val="1B1C1D"/>
        </w:rPr>
      </w:pPr>
    </w:p>
    <w:p w:rsidR="00EA1CE3" w:rsidRPr="00335932" w:rsidRDefault="00335932" w:rsidP="0033593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D</w:t>
      </w:r>
      <w:r w:rsidR="009B052D" w:rsidRPr="00335932">
        <w:rPr>
          <w:rFonts w:ascii="Times New Roman" w:hAnsi="Times New Roman" w:cs="Times New Roman"/>
          <w:b/>
          <w:bCs/>
          <w:caps/>
          <w:sz w:val="24"/>
          <w:szCs w:val="24"/>
        </w:rPr>
        <w:t xml:space="preserve">. </w:t>
      </w:r>
      <w:r>
        <w:rPr>
          <w:rFonts w:ascii="Times New Roman" w:hAnsi="Times New Roman" w:cs="Times New Roman"/>
          <w:b/>
          <w:bCs/>
          <w:caps/>
          <w:sz w:val="24"/>
          <w:szCs w:val="24"/>
        </w:rPr>
        <w:tab/>
      </w:r>
      <w:r w:rsidR="009B052D" w:rsidRPr="00335932">
        <w:rPr>
          <w:rFonts w:ascii="Times New Roman" w:hAnsi="Times New Roman" w:cs="Times New Roman"/>
          <w:b/>
          <w:bCs/>
          <w:caps/>
          <w:sz w:val="24"/>
          <w:szCs w:val="24"/>
        </w:rPr>
        <w:t>Dimensi Profil Lulusan Pembelajaran</w:t>
      </w:r>
    </w:p>
    <w:p w:rsidR="00EA1CE3" w:rsidRPr="009B052D" w:rsidRDefault="009B052D" w:rsidP="00322F9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Berdasarkan Unit 2 "Penelitian dan Perancangan" dan pendekatan Deep Learning, dimensi profil lulusan yang akan dicapai adalah:</w:t>
      </w:r>
    </w:p>
    <w:p w:rsidR="00EA1CE3" w:rsidRPr="009B052D" w:rsidRDefault="009B052D" w:rsidP="00322F9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Penalaran Kritis:</w:t>
      </w:r>
      <w:r w:rsidRPr="009B052D">
        <w:rPr>
          <w:rFonts w:ascii="Times New Roman" w:eastAsia="Google Sans Text" w:hAnsi="Times New Roman" w:cs="Times New Roman"/>
          <w:color w:val="1B1C1D"/>
          <w:sz w:val="24"/>
          <w:szCs w:val="24"/>
        </w:rPr>
        <w:t xml:space="preserve"> Peserta didik mampu menganalisis hasil penelitian pasar dan tren, </w:t>
      </w:r>
      <w:r w:rsidRPr="009B052D">
        <w:rPr>
          <w:rFonts w:ascii="Times New Roman" w:eastAsia="Google Sans Text" w:hAnsi="Times New Roman" w:cs="Times New Roman"/>
          <w:color w:val="1B1C1D"/>
          <w:sz w:val="24"/>
          <w:szCs w:val="24"/>
        </w:rPr>
        <w:lastRenderedPageBreak/>
        <w:t>serta mengidentifikasi masalah atau peluang yang dapat diatasi melalui produk kerajinan.</w:t>
      </w:r>
    </w:p>
    <w:p w:rsidR="00EA1CE3" w:rsidRPr="009B052D" w:rsidRDefault="009B052D" w:rsidP="00322F9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Kreativitas:</w:t>
      </w:r>
      <w:r w:rsidRPr="009B052D">
        <w:rPr>
          <w:rFonts w:ascii="Times New Roman" w:eastAsia="Google Sans Text" w:hAnsi="Times New Roman" w:cs="Times New Roman"/>
          <w:color w:val="1B1C1D"/>
          <w:sz w:val="24"/>
          <w:szCs w:val="24"/>
        </w:rPr>
        <w:t xml:space="preserve"> Peserta didik mampu menghasilkan ide-ide orisinal, mengembangkan konsep desain yang inovatif, dan menciptakan purwarupa kerajinan yang fungsional dan estetis.</w:t>
      </w:r>
    </w:p>
    <w:p w:rsidR="00EA1CE3" w:rsidRPr="009B052D" w:rsidRDefault="009B052D" w:rsidP="00322F9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Kolaborasi:</w:t>
      </w:r>
      <w:r w:rsidRPr="009B052D">
        <w:rPr>
          <w:rFonts w:ascii="Times New Roman" w:eastAsia="Google Sans Text" w:hAnsi="Times New Roman" w:cs="Times New Roman"/>
          <w:color w:val="1B1C1D"/>
          <w:sz w:val="24"/>
          <w:szCs w:val="24"/>
        </w:rPr>
        <w:t xml:space="preserve"> Peserta didik mampu bekerja sama dalam kelompok untuk melakukan penelitian, berbagi ide, dan merancang produk kerajinan.</w:t>
      </w:r>
    </w:p>
    <w:p w:rsidR="00EA1CE3" w:rsidRPr="009B052D" w:rsidRDefault="009B052D" w:rsidP="00322F9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Kemandirian:</w:t>
      </w:r>
      <w:r w:rsidRPr="009B052D">
        <w:rPr>
          <w:rFonts w:ascii="Times New Roman" w:eastAsia="Google Sans Text" w:hAnsi="Times New Roman" w:cs="Times New Roman"/>
          <w:color w:val="1B1C1D"/>
          <w:sz w:val="24"/>
          <w:szCs w:val="24"/>
        </w:rPr>
        <w:t xml:space="preserve"> Peserta didik mampu secara mandiri merencanakan dan melaksanakan proses penelitian dan perancangan produk kerajinan.</w:t>
      </w:r>
    </w:p>
    <w:p w:rsidR="00EA1CE3" w:rsidRPr="009B052D" w:rsidRDefault="009B052D" w:rsidP="00322F9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Komunikasi:</w:t>
      </w:r>
      <w:r w:rsidRPr="009B052D">
        <w:rPr>
          <w:rFonts w:ascii="Times New Roman" w:eastAsia="Google Sans Text" w:hAnsi="Times New Roman" w:cs="Times New Roman"/>
          <w:color w:val="1B1C1D"/>
          <w:sz w:val="24"/>
          <w:szCs w:val="24"/>
        </w:rPr>
        <w:t xml:space="preserve"> Peserta didik mampu menyampaikan hasil penelitian, konsep perancangan, dan prototipe produk kerajinan mereka secara lisan maupun visual dengan jelas dan persuasif.</w:t>
      </w:r>
    </w:p>
    <w:p w:rsidR="001C1F35" w:rsidRDefault="001C1F35">
      <w:pPr>
        <w:rPr>
          <w:rFonts w:ascii="Times New Roman" w:eastAsia="Google Sans Text" w:hAnsi="Times New Roman" w:cs="Times New Roman"/>
          <w:b/>
          <w:color w:val="1B1C1D"/>
          <w:sz w:val="24"/>
          <w:szCs w:val="24"/>
        </w:rPr>
      </w:pPr>
      <w:r>
        <w:rPr>
          <w:rFonts w:ascii="Times New Roman" w:eastAsia="Google Sans Text" w:hAnsi="Times New Roman" w:cs="Times New Roman"/>
          <w:color w:val="1B1C1D"/>
        </w:rPr>
        <w:br w:type="page"/>
      </w:r>
    </w:p>
    <w:p w:rsidR="001C1F35" w:rsidRPr="00A01FD6" w:rsidRDefault="001C1F35" w:rsidP="001C1F35">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1C1F35" w:rsidRPr="00A01FD6" w:rsidRDefault="001C1F35" w:rsidP="001C1F35">
      <w:pPr>
        <w:spacing w:before="60" w:after="60"/>
        <w:jc w:val="center"/>
        <w:rPr>
          <w:rFonts w:ascii="Times New Roman" w:hAnsi="Times New Roman" w:cs="Times New Roman"/>
          <w:sz w:val="24"/>
        </w:rPr>
      </w:pPr>
    </w:p>
    <w:p w:rsidR="001C1F35" w:rsidRPr="00A01FD6" w:rsidRDefault="001C1F35" w:rsidP="001C1F35">
      <w:pPr>
        <w:spacing w:before="60" w:after="60"/>
        <w:jc w:val="center"/>
        <w:rPr>
          <w:rFonts w:ascii="Times New Roman" w:hAnsi="Times New Roman" w:cs="Times New Roman"/>
          <w:sz w:val="24"/>
        </w:rPr>
      </w:pPr>
    </w:p>
    <w:p w:rsidR="001C1F35" w:rsidRPr="00A01FD6" w:rsidRDefault="001C1F35" w:rsidP="001C1F3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1C1F35" w:rsidRPr="001D3076" w:rsidRDefault="001C1F35" w:rsidP="001C1F35">
      <w:pPr>
        <w:spacing w:before="60" w:after="60"/>
        <w:ind w:left="426" w:right="-1"/>
        <w:jc w:val="both"/>
        <w:rPr>
          <w:rFonts w:asciiTheme="majorBidi" w:hAnsiTheme="majorBidi" w:cstheme="majorBidi"/>
          <w:sz w:val="24"/>
          <w:szCs w:val="8"/>
        </w:rPr>
      </w:pPr>
      <w:r w:rsidRPr="001D3076">
        <w:rPr>
          <w:rFonts w:asciiTheme="majorBidi" w:eastAsia="Bookman Old Style" w:hAnsiTheme="majorBidi" w:cstheme="majorBidi"/>
          <w:sz w:val="24"/>
          <w:szCs w:val="24"/>
        </w:rPr>
        <w:t>Pada akhir Fase F, peserta didik mampu mengidentifikasi potensi, menganalisis peluang usaha, menyusun rencana dan metode pengolahan, serta membuat dan/atau mengembangkan produk olahan pangan atau nonpangan sesuai persyaratan teknis dan ekonomis. Peserta didik mampu memasarkan produk serta melakukan evaluasi proses, produk, dan aspek ekonomis sebagai proses perbaikan secara berkelanjutan (</w:t>
      </w:r>
      <w:r w:rsidRPr="001D3076">
        <w:rPr>
          <w:rFonts w:asciiTheme="majorBidi" w:eastAsia="Bookman Old Style" w:hAnsiTheme="majorBidi" w:cstheme="majorBidi"/>
          <w:i/>
          <w:sz w:val="24"/>
          <w:szCs w:val="24"/>
        </w:rPr>
        <w:t>Continuous Improvement</w:t>
      </w:r>
      <w:r w:rsidRPr="001D3076">
        <w:rPr>
          <w:rFonts w:asciiTheme="majorBidi" w:eastAsia="Bookman Old Style" w:hAnsiTheme="majorBidi" w:cstheme="majorBidi"/>
          <w:sz w:val="24"/>
          <w:szCs w:val="24"/>
        </w:rPr>
        <w:t>). Fase F berdasarkan elemen adalah sebagai berikut.</w:t>
      </w:r>
    </w:p>
    <w:tbl>
      <w:tblPr>
        <w:tblW w:w="8618"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1701"/>
        <w:gridCol w:w="6917"/>
      </w:tblGrid>
      <w:tr w:rsidR="001C1F35" w:rsidRPr="001D3076" w:rsidTr="00E60DC9">
        <w:trPr>
          <w:trHeight w:val="240"/>
        </w:trPr>
        <w:tc>
          <w:tcPr>
            <w:tcW w:w="1701" w:type="dxa"/>
          </w:tcPr>
          <w:p w:rsidR="001C1F35" w:rsidRPr="001D3076" w:rsidRDefault="001C1F35" w:rsidP="00E60DC9">
            <w:pPr>
              <w:spacing w:before="60" w:after="60"/>
              <w:jc w:val="center"/>
              <w:rPr>
                <w:rFonts w:asciiTheme="majorBidi" w:eastAsia="Bookman Old Style" w:hAnsiTheme="majorBidi" w:cstheme="majorBidi"/>
                <w:b/>
                <w:bCs/>
                <w:sz w:val="24"/>
                <w:szCs w:val="24"/>
              </w:rPr>
            </w:pPr>
            <w:r w:rsidRPr="001D3076">
              <w:rPr>
                <w:rFonts w:asciiTheme="majorBidi" w:eastAsia="Bookman Old Style" w:hAnsiTheme="majorBidi" w:cstheme="majorBidi"/>
                <w:b/>
                <w:bCs/>
                <w:sz w:val="24"/>
                <w:szCs w:val="24"/>
              </w:rPr>
              <w:t>Elemen</w:t>
            </w:r>
          </w:p>
        </w:tc>
        <w:tc>
          <w:tcPr>
            <w:tcW w:w="6917" w:type="dxa"/>
          </w:tcPr>
          <w:p w:rsidR="001C1F35" w:rsidRPr="001D3076" w:rsidRDefault="001C1F35" w:rsidP="00E60DC9">
            <w:pPr>
              <w:spacing w:before="60" w:after="60"/>
              <w:jc w:val="center"/>
              <w:rPr>
                <w:rFonts w:asciiTheme="majorBidi" w:eastAsia="Bookman Old Style" w:hAnsiTheme="majorBidi" w:cstheme="majorBidi"/>
                <w:b/>
                <w:bCs/>
                <w:sz w:val="24"/>
                <w:szCs w:val="24"/>
              </w:rPr>
            </w:pPr>
            <w:r w:rsidRPr="001D3076">
              <w:rPr>
                <w:rFonts w:asciiTheme="majorBidi" w:eastAsia="Bookman Old Style" w:hAnsiTheme="majorBidi" w:cstheme="majorBidi"/>
                <w:b/>
                <w:bCs/>
                <w:sz w:val="24"/>
                <w:szCs w:val="24"/>
              </w:rPr>
              <w:t>Capaian Pembelajaran</w:t>
            </w:r>
          </w:p>
        </w:tc>
      </w:tr>
      <w:tr w:rsidR="001C1F35" w:rsidRPr="001D3076" w:rsidTr="00E60DC9">
        <w:trPr>
          <w:trHeight w:val="240"/>
        </w:trPr>
        <w:tc>
          <w:tcPr>
            <w:tcW w:w="1701" w:type="dxa"/>
          </w:tcPr>
          <w:p w:rsidR="001C1F35" w:rsidRPr="001D3076" w:rsidRDefault="001C1F35" w:rsidP="00E60DC9">
            <w:pPr>
              <w:spacing w:before="60" w:after="60"/>
              <w:ind w:left="113" w:right="113"/>
              <w:rPr>
                <w:rFonts w:asciiTheme="majorBidi" w:eastAsia="Bookman Old Style" w:hAnsiTheme="majorBidi" w:cstheme="majorBidi"/>
                <w:sz w:val="24"/>
                <w:szCs w:val="24"/>
              </w:rPr>
            </w:pPr>
            <w:r w:rsidRPr="001D3076">
              <w:rPr>
                <w:rFonts w:asciiTheme="majorBidi" w:eastAsia="Bookman Old Style" w:hAnsiTheme="majorBidi" w:cstheme="majorBidi"/>
                <w:sz w:val="24"/>
                <w:szCs w:val="24"/>
              </w:rPr>
              <w:t>Observasi dan Eksplorasi</w:t>
            </w:r>
          </w:p>
        </w:tc>
        <w:tc>
          <w:tcPr>
            <w:tcW w:w="6917" w:type="dxa"/>
          </w:tcPr>
          <w:p w:rsidR="001C1F35" w:rsidRPr="001D3076" w:rsidRDefault="001C1F35" w:rsidP="00E60DC9">
            <w:pPr>
              <w:spacing w:before="60" w:after="60"/>
              <w:ind w:left="113" w:right="113"/>
              <w:rPr>
                <w:rFonts w:asciiTheme="majorBidi" w:eastAsia="Bookman Old Style" w:hAnsiTheme="majorBidi" w:cstheme="majorBidi"/>
                <w:sz w:val="24"/>
                <w:szCs w:val="24"/>
              </w:rPr>
            </w:pPr>
            <w:r w:rsidRPr="001D3076">
              <w:rPr>
                <w:rFonts w:asciiTheme="majorBidi" w:eastAsia="Bookman Old Style" w:hAnsiTheme="majorBidi" w:cstheme="majorBidi"/>
                <w:sz w:val="24"/>
                <w:szCs w:val="24"/>
              </w:rPr>
              <w:t>Peserta didik mampu menganalisis peluang usaha produk kerajinan berdasarkan kajian kebutuhan pasar dan kesiapan sumber daya.</w:t>
            </w:r>
          </w:p>
        </w:tc>
      </w:tr>
      <w:tr w:rsidR="001C1F35" w:rsidRPr="001D3076" w:rsidTr="00E60DC9">
        <w:trPr>
          <w:trHeight w:val="240"/>
        </w:trPr>
        <w:tc>
          <w:tcPr>
            <w:tcW w:w="1701" w:type="dxa"/>
          </w:tcPr>
          <w:p w:rsidR="001C1F35" w:rsidRPr="001D3076" w:rsidRDefault="001C1F35" w:rsidP="00E60DC9">
            <w:pPr>
              <w:spacing w:before="60" w:after="60"/>
              <w:ind w:left="113" w:right="113"/>
              <w:rPr>
                <w:rFonts w:asciiTheme="majorBidi" w:eastAsia="Bookman Old Style" w:hAnsiTheme="majorBidi" w:cstheme="majorBidi"/>
                <w:sz w:val="24"/>
                <w:szCs w:val="24"/>
              </w:rPr>
            </w:pPr>
            <w:r w:rsidRPr="001D3076">
              <w:rPr>
                <w:rFonts w:asciiTheme="majorBidi" w:eastAsia="Bookman Old Style" w:hAnsiTheme="majorBidi" w:cstheme="majorBidi"/>
                <w:sz w:val="24"/>
                <w:szCs w:val="24"/>
              </w:rPr>
              <w:t>Desain</w:t>
            </w:r>
            <w:r w:rsidRPr="001D3076">
              <w:rPr>
                <w:rFonts w:asciiTheme="majorBidi" w:eastAsia="Bookman Old Style" w:hAnsiTheme="majorBidi" w:cstheme="majorBidi"/>
                <w:sz w:val="24"/>
                <w:szCs w:val="24"/>
                <w:lang w:val="id-ID"/>
              </w:rPr>
              <w:t xml:space="preserve"> </w:t>
            </w:r>
            <w:r w:rsidRPr="001D3076">
              <w:rPr>
                <w:rFonts w:asciiTheme="majorBidi" w:eastAsia="Bookman Old Style" w:hAnsiTheme="majorBidi" w:cstheme="majorBidi"/>
                <w:sz w:val="24"/>
                <w:szCs w:val="24"/>
              </w:rPr>
              <w:t>/</w:t>
            </w:r>
            <w:r w:rsidRPr="001D3076">
              <w:rPr>
                <w:rFonts w:asciiTheme="majorBidi" w:eastAsia="Bookman Old Style" w:hAnsiTheme="majorBidi" w:cstheme="majorBidi"/>
                <w:sz w:val="24"/>
                <w:szCs w:val="24"/>
                <w:lang w:val="id-ID"/>
              </w:rPr>
              <w:t xml:space="preserve"> </w:t>
            </w:r>
            <w:r w:rsidRPr="001D3076">
              <w:rPr>
                <w:rFonts w:asciiTheme="majorBidi" w:eastAsia="Bookman Old Style" w:hAnsiTheme="majorBidi" w:cstheme="majorBidi"/>
                <w:sz w:val="24"/>
                <w:szCs w:val="24"/>
              </w:rPr>
              <w:t>Perencanaan</w:t>
            </w:r>
          </w:p>
        </w:tc>
        <w:tc>
          <w:tcPr>
            <w:tcW w:w="6917" w:type="dxa"/>
          </w:tcPr>
          <w:p w:rsidR="001C1F35" w:rsidRPr="001D3076" w:rsidRDefault="001C1F35" w:rsidP="00E60DC9">
            <w:pPr>
              <w:spacing w:before="60" w:after="60"/>
              <w:ind w:left="113" w:right="113"/>
              <w:rPr>
                <w:rFonts w:asciiTheme="majorBidi" w:eastAsia="Bookman Old Style" w:hAnsiTheme="majorBidi" w:cstheme="majorBidi"/>
                <w:sz w:val="24"/>
                <w:szCs w:val="24"/>
              </w:rPr>
            </w:pPr>
            <w:r w:rsidRPr="001D3076">
              <w:rPr>
                <w:rFonts w:asciiTheme="majorBidi" w:eastAsia="Bookman Old Style" w:hAnsiTheme="majorBidi" w:cstheme="majorBidi"/>
                <w:sz w:val="24"/>
                <w:szCs w:val="24"/>
              </w:rPr>
              <w:t>Peserta didik mampu menyusun rencana produk, desain/rancangan produk dalam bentuk proposal usaha, proses kerja pembuatan prototipe/contoh produk.</w:t>
            </w:r>
          </w:p>
        </w:tc>
      </w:tr>
      <w:tr w:rsidR="001C1F35" w:rsidRPr="001D3076" w:rsidTr="00E60DC9">
        <w:trPr>
          <w:trHeight w:val="240"/>
        </w:trPr>
        <w:tc>
          <w:tcPr>
            <w:tcW w:w="1701" w:type="dxa"/>
          </w:tcPr>
          <w:p w:rsidR="001C1F35" w:rsidRPr="001D3076" w:rsidRDefault="001C1F35" w:rsidP="00E60DC9">
            <w:pPr>
              <w:spacing w:before="60" w:after="60"/>
              <w:ind w:left="113" w:right="113"/>
              <w:rPr>
                <w:rFonts w:asciiTheme="majorBidi" w:eastAsia="Bookman Old Style" w:hAnsiTheme="majorBidi" w:cstheme="majorBidi"/>
                <w:sz w:val="24"/>
                <w:szCs w:val="24"/>
              </w:rPr>
            </w:pPr>
            <w:r w:rsidRPr="001D3076">
              <w:rPr>
                <w:rFonts w:asciiTheme="majorBidi" w:eastAsia="Bookman Old Style" w:hAnsiTheme="majorBidi" w:cstheme="majorBidi"/>
                <w:sz w:val="24"/>
                <w:szCs w:val="24"/>
              </w:rPr>
              <w:t>Produksi</w:t>
            </w:r>
          </w:p>
        </w:tc>
        <w:tc>
          <w:tcPr>
            <w:tcW w:w="6917" w:type="dxa"/>
          </w:tcPr>
          <w:p w:rsidR="001C1F35" w:rsidRPr="001D3076" w:rsidRDefault="001C1F35" w:rsidP="00E60DC9">
            <w:pPr>
              <w:spacing w:before="60" w:after="60"/>
              <w:ind w:left="113" w:right="113"/>
              <w:rPr>
                <w:rFonts w:asciiTheme="majorBidi" w:eastAsia="Bookman Old Style" w:hAnsiTheme="majorBidi" w:cstheme="majorBidi"/>
                <w:sz w:val="24"/>
                <w:szCs w:val="24"/>
              </w:rPr>
            </w:pPr>
            <w:r w:rsidRPr="001D3076">
              <w:rPr>
                <w:rFonts w:asciiTheme="majorBidi" w:eastAsia="Bookman Old Style" w:hAnsiTheme="majorBidi" w:cstheme="majorBidi"/>
                <w:sz w:val="24"/>
                <w:szCs w:val="24"/>
              </w:rPr>
              <w:t>Peserta didik mampu membuat produk kerajinan, sesuai dengan spesifikasi produk, melakukan pengemasan produk, dan memasarkan produk.</w:t>
            </w:r>
          </w:p>
        </w:tc>
      </w:tr>
      <w:tr w:rsidR="001C1F35" w:rsidRPr="001D3076" w:rsidTr="00E60DC9">
        <w:trPr>
          <w:trHeight w:val="240"/>
        </w:trPr>
        <w:tc>
          <w:tcPr>
            <w:tcW w:w="1701" w:type="dxa"/>
          </w:tcPr>
          <w:p w:rsidR="001C1F35" w:rsidRPr="001D3076" w:rsidRDefault="001C1F35" w:rsidP="00E60DC9">
            <w:pPr>
              <w:spacing w:before="60" w:after="60"/>
              <w:ind w:left="113" w:right="113"/>
              <w:rPr>
                <w:rFonts w:asciiTheme="majorBidi" w:eastAsia="Bookman Old Style" w:hAnsiTheme="majorBidi" w:cstheme="majorBidi"/>
                <w:sz w:val="24"/>
                <w:szCs w:val="24"/>
              </w:rPr>
            </w:pPr>
            <w:r w:rsidRPr="001D3076">
              <w:rPr>
                <w:rFonts w:asciiTheme="majorBidi" w:eastAsia="Bookman Old Style" w:hAnsiTheme="majorBidi" w:cstheme="majorBidi"/>
                <w:sz w:val="24"/>
                <w:szCs w:val="24"/>
              </w:rPr>
              <w:t>Refleksi dan Evaluasi</w:t>
            </w:r>
          </w:p>
        </w:tc>
        <w:tc>
          <w:tcPr>
            <w:tcW w:w="6917" w:type="dxa"/>
          </w:tcPr>
          <w:p w:rsidR="001C1F35" w:rsidRPr="001D3076" w:rsidRDefault="001C1F35" w:rsidP="00E60DC9">
            <w:pPr>
              <w:spacing w:before="60" w:after="60"/>
              <w:ind w:left="113" w:right="113"/>
              <w:rPr>
                <w:rFonts w:asciiTheme="majorBidi" w:eastAsia="Bookman Old Style" w:hAnsiTheme="majorBidi" w:cstheme="majorBidi"/>
                <w:sz w:val="24"/>
                <w:szCs w:val="24"/>
              </w:rPr>
            </w:pPr>
            <w:r w:rsidRPr="001D3076">
              <w:rPr>
                <w:rFonts w:asciiTheme="majorBidi" w:eastAsia="Bookman Old Style" w:hAnsiTheme="majorBidi" w:cstheme="majorBidi"/>
                <w:sz w:val="24"/>
                <w:szCs w:val="24"/>
              </w:rPr>
              <w:t>Peserta didik mampu menganalisis hasil refleksi dari observasi, eksplorasi, desain, dan produksi. Peserta didik mampu melakukan evaluasi proses dan produk kerajinan, serta melakukan perbaikan secara berkelanjutan.</w:t>
            </w:r>
          </w:p>
        </w:tc>
      </w:tr>
    </w:tbl>
    <w:p w:rsidR="000C16B8" w:rsidRDefault="000C16B8" w:rsidP="009B052D">
      <w:pPr>
        <w:pStyle w:val="Heading4"/>
        <w:spacing w:before="60" w:after="60"/>
        <w:jc w:val="both"/>
        <w:rPr>
          <w:rFonts w:ascii="Times New Roman" w:eastAsia="Google Sans Text" w:hAnsi="Times New Roman" w:cs="Times New Roman"/>
          <w:color w:val="1B1C1D"/>
        </w:rPr>
      </w:pPr>
    </w:p>
    <w:p w:rsidR="00EA1CE3" w:rsidRPr="00335932" w:rsidRDefault="000C16B8" w:rsidP="0033593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35932">
        <w:rPr>
          <w:rFonts w:ascii="Times New Roman" w:hAnsi="Times New Roman" w:cs="Times New Roman"/>
          <w:b/>
          <w:bCs/>
          <w:caps/>
          <w:sz w:val="24"/>
          <w:szCs w:val="24"/>
        </w:rPr>
        <w:t xml:space="preserve">B. </w:t>
      </w:r>
      <w:r w:rsidRPr="00335932">
        <w:rPr>
          <w:rFonts w:ascii="Times New Roman" w:hAnsi="Times New Roman" w:cs="Times New Roman"/>
          <w:b/>
          <w:bCs/>
          <w:caps/>
          <w:sz w:val="24"/>
          <w:szCs w:val="24"/>
        </w:rPr>
        <w:tab/>
        <w:t>LINTAS DISIPLIN ILMU</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Seni Budaya:</w:t>
      </w:r>
      <w:r w:rsidRPr="009B052D">
        <w:rPr>
          <w:rFonts w:ascii="Times New Roman" w:eastAsia="Google Sans Text" w:hAnsi="Times New Roman" w:cs="Times New Roman"/>
          <w:color w:val="1B1C1D"/>
          <w:sz w:val="24"/>
          <w:szCs w:val="24"/>
        </w:rPr>
        <w:t xml:space="preserve"> Pemahaman tentang prinsip-prinsip desain (warna, bentuk, tekstur, komposisi), sejarah kerajinan, dan nilai estetika.</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Ekonomi/Bisnis:</w:t>
      </w:r>
      <w:r w:rsidRPr="009B052D">
        <w:rPr>
          <w:rFonts w:ascii="Times New Roman" w:eastAsia="Google Sans Text" w:hAnsi="Times New Roman" w:cs="Times New Roman"/>
          <w:color w:val="1B1C1D"/>
          <w:sz w:val="24"/>
          <w:szCs w:val="24"/>
        </w:rPr>
        <w:t xml:space="preserve"> Konsep dasar riset pasar, analisis SWOT, segmentasi pasar, strategi penetapan harga, dan potensi pasar.</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Matematika:</w:t>
      </w:r>
      <w:r w:rsidRPr="009B052D">
        <w:rPr>
          <w:rFonts w:ascii="Times New Roman" w:eastAsia="Google Sans Text" w:hAnsi="Times New Roman" w:cs="Times New Roman"/>
          <w:color w:val="1B1C1D"/>
          <w:sz w:val="24"/>
          <w:szCs w:val="24"/>
        </w:rPr>
        <w:t xml:space="preserve"> Pengukuran, skala, dan perhitungan biaya produksi.</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Teknologi Informasi dan Komunikasi:</w:t>
      </w:r>
      <w:r w:rsidRPr="009B052D">
        <w:rPr>
          <w:rFonts w:ascii="Times New Roman" w:eastAsia="Google Sans Text" w:hAnsi="Times New Roman" w:cs="Times New Roman"/>
          <w:color w:val="1B1C1D"/>
          <w:sz w:val="24"/>
          <w:szCs w:val="24"/>
        </w:rPr>
        <w:t xml:space="preserve"> Penggunaan aplikasi desain (jika relevan), pencarian data online, dan presentasi digital.</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Sosiologi/Antropologi:</w:t>
      </w:r>
      <w:r w:rsidRPr="009B052D">
        <w:rPr>
          <w:rFonts w:ascii="Times New Roman" w:eastAsia="Google Sans Text" w:hAnsi="Times New Roman" w:cs="Times New Roman"/>
          <w:color w:val="1B1C1D"/>
          <w:sz w:val="24"/>
          <w:szCs w:val="24"/>
        </w:rPr>
        <w:t xml:space="preserve"> Memahami kebutuhan dan preferensi konsumen, tren budaya, serta kearifan lokal dalam kerajinan.</w:t>
      </w:r>
    </w:p>
    <w:p w:rsidR="000C16B8" w:rsidRDefault="000C16B8" w:rsidP="009B052D">
      <w:pPr>
        <w:pStyle w:val="Heading4"/>
        <w:spacing w:before="60" w:after="60"/>
        <w:jc w:val="both"/>
        <w:rPr>
          <w:rFonts w:ascii="Times New Roman" w:eastAsia="Google Sans Text" w:hAnsi="Times New Roman" w:cs="Times New Roman"/>
          <w:color w:val="1B1C1D"/>
        </w:rPr>
      </w:pPr>
    </w:p>
    <w:p w:rsidR="00EA1CE3" w:rsidRPr="00335932" w:rsidRDefault="000C16B8" w:rsidP="0033593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35932">
        <w:rPr>
          <w:rFonts w:ascii="Times New Roman" w:hAnsi="Times New Roman" w:cs="Times New Roman"/>
          <w:b/>
          <w:bCs/>
          <w:caps/>
          <w:sz w:val="24"/>
          <w:szCs w:val="24"/>
        </w:rPr>
        <w:t xml:space="preserve">C. </w:t>
      </w:r>
      <w:r w:rsidRPr="00335932">
        <w:rPr>
          <w:rFonts w:ascii="Times New Roman" w:hAnsi="Times New Roman" w:cs="Times New Roman"/>
          <w:b/>
          <w:bCs/>
          <w:caps/>
          <w:sz w:val="24"/>
          <w:szCs w:val="24"/>
        </w:rPr>
        <w:tab/>
        <w:t>TUJUAN PEMBELAJARAN</w:t>
      </w:r>
    </w:p>
    <w:p w:rsidR="00EA1CE3" w:rsidRPr="00292F79" w:rsidRDefault="009B052D" w:rsidP="00292F79">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292F79">
        <w:rPr>
          <w:rFonts w:ascii="Times New Roman" w:eastAsia="Google Sans Text" w:hAnsi="Times New Roman" w:cs="Times New Roman"/>
          <w:b/>
          <w:color w:val="1B1C1D"/>
          <w:sz w:val="24"/>
          <w:szCs w:val="24"/>
          <w:highlight w:val="yellow"/>
        </w:rPr>
        <w:t>Pertemuan 1 (2 JP): Memahami Konsep dan Tujuan Penelitian dalam Perancangan Kerajinan</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Peserta didik dapat menjelaskan pentingnya penelitian dalam pengembangan produk kerajinan yang inovatif.</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Peserta didik dapat mengidentifikasi jenis-jenis data yang dibutuhkan dalam penelitian perancangan kerajinan (misalnya, data pasar, tren, bahan baku, teknik).</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Peserta didik dapat merumuskan pertanyaan penelitian sederhana terkait potensi produk kerajinan.</w:t>
      </w:r>
    </w:p>
    <w:p w:rsidR="00EA1CE3" w:rsidRPr="00292F79" w:rsidRDefault="009B052D" w:rsidP="00292F79">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292F79">
        <w:rPr>
          <w:rFonts w:ascii="Times New Roman" w:eastAsia="Google Sans Text" w:hAnsi="Times New Roman" w:cs="Times New Roman"/>
          <w:b/>
          <w:color w:val="1B1C1D"/>
          <w:sz w:val="24"/>
          <w:szCs w:val="24"/>
          <w:highlight w:val="yellow"/>
        </w:rPr>
        <w:lastRenderedPageBreak/>
        <w:t>Pertemuan 2 (2 JP): Melakukan Pengumpulan dan Analisis Data Penelitian</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Peserta didik dapat mengidentifikasi metode pengumpulan data yang relevan untuk penelitian kerajinan (misalnya, observasi, wawancara, survei, studi literatur).</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Peserta didik dapat melakukan pengumpulan data sederhana (misalnya, wawancara dengan pengrajin lokal, survei minat pasar).</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Peserta didik dapat menganalisis data yang terkumpul untuk mengidentifikasi masalah, peluang, atau kebutuhan pasar.</w:t>
      </w:r>
    </w:p>
    <w:p w:rsidR="00EA1CE3" w:rsidRPr="00292F79" w:rsidRDefault="009B052D" w:rsidP="00292F79">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292F79">
        <w:rPr>
          <w:rFonts w:ascii="Times New Roman" w:eastAsia="Google Sans Text" w:hAnsi="Times New Roman" w:cs="Times New Roman"/>
          <w:b/>
          <w:color w:val="1B1C1D"/>
          <w:sz w:val="24"/>
          <w:szCs w:val="24"/>
          <w:highlight w:val="yellow"/>
        </w:rPr>
        <w:t>Pertemuan 3 (2 JP): Mengembangkan Ide dan Konsep Perancangan Kerajinan</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Peserta didik dapat menghasilkan berbagai ide desain produk kerajinan berdasarkan hasil penelitian.</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Peserta didik dapat memilih dan mengembangkan satu konsep desain produk kerajinan yang potensial.</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Peserta didik dapat menuangkan konsep desain ke dalam sketsa awal atau gambar kerja sederhana.</w:t>
      </w:r>
    </w:p>
    <w:p w:rsidR="00EA1CE3" w:rsidRPr="00292F79" w:rsidRDefault="009B052D" w:rsidP="00292F79">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292F79">
        <w:rPr>
          <w:rFonts w:ascii="Times New Roman" w:eastAsia="Google Sans Text" w:hAnsi="Times New Roman" w:cs="Times New Roman"/>
          <w:b/>
          <w:color w:val="1B1C1D"/>
          <w:sz w:val="24"/>
          <w:szCs w:val="24"/>
          <w:highlight w:val="yellow"/>
        </w:rPr>
        <w:t>Pertemuan 4 (2 JP): Membuat Purwarupa dan Evaluasi Desain</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Peserta didik dapat membuat purwarupa (prototype) sederhana dari produk kerajinan yang telah dirancang.</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Peserta didik dapat mengevaluasi purwarupa berdasarkan kriteria desain (fungsionalitas, estetika, kelayakan produksi).</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Peserta didik dapat menyajikan hasil penelitian dan perancangan produk kerajinan mereka.</w:t>
      </w:r>
    </w:p>
    <w:p w:rsidR="007B6A6F" w:rsidRDefault="007B6A6F" w:rsidP="009B052D">
      <w:pPr>
        <w:pStyle w:val="Heading4"/>
        <w:spacing w:before="60" w:after="60"/>
        <w:jc w:val="both"/>
        <w:rPr>
          <w:rFonts w:ascii="Times New Roman" w:eastAsia="Google Sans Text" w:hAnsi="Times New Roman" w:cs="Times New Roman"/>
          <w:color w:val="1B1C1D"/>
        </w:rPr>
      </w:pPr>
    </w:p>
    <w:p w:rsidR="00EA1CE3" w:rsidRPr="00335932" w:rsidRDefault="007B6A6F" w:rsidP="0033593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35932">
        <w:rPr>
          <w:rFonts w:ascii="Times New Roman" w:hAnsi="Times New Roman" w:cs="Times New Roman"/>
          <w:b/>
          <w:bCs/>
          <w:caps/>
          <w:sz w:val="24"/>
          <w:szCs w:val="24"/>
        </w:rPr>
        <w:t>D.</w:t>
      </w:r>
      <w:r w:rsidRPr="00335932">
        <w:rPr>
          <w:rFonts w:ascii="Times New Roman" w:hAnsi="Times New Roman" w:cs="Times New Roman"/>
          <w:b/>
          <w:bCs/>
          <w:caps/>
          <w:sz w:val="24"/>
          <w:szCs w:val="24"/>
        </w:rPr>
        <w:tab/>
        <w:t>TOPIK PEMBELAJARAN KONTEKSTUAL</w:t>
      </w:r>
    </w:p>
    <w:p w:rsidR="00EA1CE3" w:rsidRPr="009B052D" w:rsidRDefault="009B052D" w:rsidP="00322F9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Topik pembelajaran akan difokuskan pada proyek perancangan produk kerajinan yang spesifik, seperti:</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Kerajinan Berbasis Limbah:</w:t>
      </w:r>
      <w:r w:rsidRPr="009B052D">
        <w:rPr>
          <w:rFonts w:ascii="Times New Roman" w:eastAsia="Google Sans Text" w:hAnsi="Times New Roman" w:cs="Times New Roman"/>
          <w:color w:val="1B1C1D"/>
          <w:sz w:val="24"/>
          <w:szCs w:val="24"/>
        </w:rPr>
        <w:t xml:space="preserve"> Misalnya, perancangan produk dari limbah plastik, kain perca, atau kertas daur ulang.</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Kerajinan Berbasis Kearifan Lokal:</w:t>
      </w:r>
      <w:r w:rsidRPr="009B052D">
        <w:rPr>
          <w:rFonts w:ascii="Times New Roman" w:eastAsia="Google Sans Text" w:hAnsi="Times New Roman" w:cs="Times New Roman"/>
          <w:color w:val="1B1C1D"/>
          <w:sz w:val="24"/>
          <w:szCs w:val="24"/>
        </w:rPr>
        <w:t xml:space="preserve"> Mengembangkan kerajinan dengan sentuhan budaya atau bahan baku khas daerah.</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Kerajinan Fungsional:</w:t>
      </w:r>
      <w:r w:rsidRPr="009B052D">
        <w:rPr>
          <w:rFonts w:ascii="Times New Roman" w:eastAsia="Google Sans Text" w:hAnsi="Times New Roman" w:cs="Times New Roman"/>
          <w:color w:val="1B1C1D"/>
          <w:sz w:val="24"/>
          <w:szCs w:val="24"/>
        </w:rPr>
        <w:t xml:space="preserve"> Mendesain produk kerajinan yang memiliki nilai guna sehari-hari (misalnya, wadah serbaguna, hiasan dinding multifungsi).</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Kerajinan Dekoratif Inovatif:</w:t>
      </w:r>
      <w:r w:rsidRPr="009B052D">
        <w:rPr>
          <w:rFonts w:ascii="Times New Roman" w:eastAsia="Google Sans Text" w:hAnsi="Times New Roman" w:cs="Times New Roman"/>
          <w:color w:val="1B1C1D"/>
          <w:sz w:val="24"/>
          <w:szCs w:val="24"/>
        </w:rPr>
        <w:t xml:space="preserve"> Mendesain kerajinan hias yang unik dan mengikuti tren desain interior/eksterior.</w:t>
      </w:r>
    </w:p>
    <w:p w:rsidR="00E47F41" w:rsidRDefault="00E47F41" w:rsidP="009B052D">
      <w:pPr>
        <w:pStyle w:val="Heading4"/>
        <w:spacing w:before="60" w:after="60"/>
        <w:jc w:val="both"/>
        <w:rPr>
          <w:rFonts w:ascii="Times New Roman" w:eastAsia="Google Sans Text" w:hAnsi="Times New Roman" w:cs="Times New Roman"/>
          <w:color w:val="1B1C1D"/>
        </w:rPr>
      </w:pPr>
    </w:p>
    <w:p w:rsidR="00EA1CE3" w:rsidRPr="00335932" w:rsidRDefault="00E47F41" w:rsidP="0033593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35932">
        <w:rPr>
          <w:rFonts w:ascii="Times New Roman" w:hAnsi="Times New Roman" w:cs="Times New Roman"/>
          <w:b/>
          <w:bCs/>
          <w:caps/>
          <w:sz w:val="24"/>
          <w:szCs w:val="24"/>
        </w:rPr>
        <w:t>E.</w:t>
      </w:r>
      <w:r w:rsidRPr="00335932">
        <w:rPr>
          <w:rFonts w:ascii="Times New Roman" w:hAnsi="Times New Roman" w:cs="Times New Roman"/>
          <w:b/>
          <w:bCs/>
          <w:caps/>
          <w:sz w:val="24"/>
          <w:szCs w:val="24"/>
        </w:rPr>
        <w:tab/>
        <w:t>KERANGKA PEMBELAJARAN</w:t>
      </w:r>
    </w:p>
    <w:p w:rsidR="00EA1CE3" w:rsidRPr="00F86B2C" w:rsidRDefault="009B052D" w:rsidP="00F86B2C">
      <w:pPr>
        <w:spacing w:before="60" w:after="60"/>
        <w:ind w:left="426"/>
        <w:jc w:val="both"/>
        <w:rPr>
          <w:rFonts w:ascii="Times New Roman" w:hAnsi="Times New Roman" w:cs="Times New Roman"/>
          <w:b/>
          <w:bCs/>
          <w:caps/>
          <w:sz w:val="24"/>
          <w:highlight w:val="yellow"/>
        </w:rPr>
      </w:pPr>
      <w:r w:rsidRPr="00F86B2C">
        <w:rPr>
          <w:rFonts w:ascii="Times New Roman" w:hAnsi="Times New Roman" w:cs="Times New Roman"/>
          <w:b/>
          <w:bCs/>
          <w:caps/>
          <w:sz w:val="24"/>
          <w:highlight w:val="yellow"/>
        </w:rPr>
        <w:t>Praktik Pedagogik:</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Model Pembelajaran:</w:t>
      </w:r>
      <w:r w:rsidRPr="009B052D">
        <w:rPr>
          <w:rFonts w:ascii="Times New Roman" w:eastAsia="Google Sans Text" w:hAnsi="Times New Roman" w:cs="Times New Roman"/>
          <w:color w:val="1B1C1D"/>
          <w:sz w:val="24"/>
          <w:szCs w:val="24"/>
        </w:rPr>
        <w:t xml:space="preserve"> Project-Based Learning (PjBL) sebagai model utama, diintegrasikan dengan Inquiry-Based Learning.</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Strategi:</w:t>
      </w:r>
      <w:r w:rsidRPr="009B052D">
        <w:rPr>
          <w:rFonts w:ascii="Times New Roman" w:eastAsia="Google Sans Text" w:hAnsi="Times New Roman" w:cs="Times New Roman"/>
          <w:color w:val="1B1C1D"/>
          <w:sz w:val="24"/>
          <w:szCs w:val="24"/>
        </w:rPr>
        <w:t xml:space="preserve"> Diferensiasi konten, proses, dan produk. Penekanan pada pengalaman langsung dan praktik.</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Metode:</w:t>
      </w:r>
      <w:r w:rsidRPr="009B052D">
        <w:rPr>
          <w:rFonts w:ascii="Times New Roman" w:eastAsia="Google Sans Text" w:hAnsi="Times New Roman" w:cs="Times New Roman"/>
          <w:color w:val="1B1C1D"/>
          <w:sz w:val="24"/>
          <w:szCs w:val="24"/>
        </w:rPr>
        <w:t xml:space="preserve"> Diskusi kelompok, </w:t>
      </w:r>
      <w:r w:rsidRPr="009B052D">
        <w:rPr>
          <w:rFonts w:ascii="Times New Roman" w:eastAsia="Google Sans Text" w:hAnsi="Times New Roman" w:cs="Times New Roman"/>
          <w:i/>
          <w:color w:val="1B1C1D"/>
          <w:sz w:val="24"/>
          <w:szCs w:val="24"/>
        </w:rPr>
        <w:t>brainstorming</w:t>
      </w:r>
      <w:r w:rsidRPr="009B052D">
        <w:rPr>
          <w:rFonts w:ascii="Times New Roman" w:eastAsia="Google Sans Text" w:hAnsi="Times New Roman" w:cs="Times New Roman"/>
          <w:color w:val="1B1C1D"/>
          <w:sz w:val="24"/>
          <w:szCs w:val="24"/>
        </w:rPr>
        <w:t>, studi kasus, lokakarya mini, kunjungan virtual/nyata (jika memungkinkan) ke sentra kerajinan, demonstrasi, dan presentasi.</w:t>
      </w:r>
    </w:p>
    <w:p w:rsidR="00EA1CE3" w:rsidRPr="00F86B2C" w:rsidRDefault="009B052D" w:rsidP="00F86B2C">
      <w:pPr>
        <w:spacing w:before="60" w:after="60"/>
        <w:ind w:left="426"/>
        <w:jc w:val="both"/>
        <w:rPr>
          <w:rFonts w:ascii="Times New Roman" w:hAnsi="Times New Roman" w:cs="Times New Roman"/>
          <w:b/>
          <w:bCs/>
          <w:caps/>
          <w:sz w:val="24"/>
          <w:highlight w:val="yellow"/>
        </w:rPr>
      </w:pPr>
      <w:r w:rsidRPr="00F86B2C">
        <w:rPr>
          <w:rFonts w:ascii="Times New Roman" w:hAnsi="Times New Roman" w:cs="Times New Roman"/>
          <w:b/>
          <w:bCs/>
          <w:caps/>
          <w:sz w:val="24"/>
          <w:highlight w:val="yellow"/>
        </w:rPr>
        <w:t>Kemitraan Pembelajaran:</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Lingkungan Sekolah:</w:t>
      </w:r>
      <w:r w:rsidRPr="009B052D">
        <w:rPr>
          <w:rFonts w:ascii="Times New Roman" w:eastAsia="Google Sans Text" w:hAnsi="Times New Roman" w:cs="Times New Roman"/>
          <w:color w:val="1B1C1D"/>
          <w:sz w:val="24"/>
          <w:szCs w:val="24"/>
        </w:rPr>
        <w:t xml:space="preserve"> Berkolaborasi dengan guru mata pelajaran Seni Budaya untuk aspek estetika, guru Ekonomi/Bisnis untuk aspek pasar, dan guru TIK untuk </w:t>
      </w:r>
      <w:r w:rsidRPr="009B052D">
        <w:rPr>
          <w:rFonts w:ascii="Times New Roman" w:eastAsia="Google Sans Text" w:hAnsi="Times New Roman" w:cs="Times New Roman"/>
          <w:color w:val="1B1C1D"/>
          <w:sz w:val="24"/>
          <w:szCs w:val="24"/>
        </w:rPr>
        <w:lastRenderedPageBreak/>
        <w:t>pemanfaatan teknologi. Mengajak tim wirausaha sekolah.</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Lingkungan Luar Sekolah:</w:t>
      </w:r>
      <w:r w:rsidRPr="009B052D">
        <w:rPr>
          <w:rFonts w:ascii="Times New Roman" w:eastAsia="Google Sans Text" w:hAnsi="Times New Roman" w:cs="Times New Roman"/>
          <w:color w:val="1B1C1D"/>
          <w:sz w:val="24"/>
          <w:szCs w:val="24"/>
        </w:rPr>
        <w:t xml:space="preserve"> Mengundang pengrajin lokal atau desainer produk sebagai narasumber. Mengunjungi sentra kerajinan atau pasar kerajinan.</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Masyarakat:</w:t>
      </w:r>
      <w:r w:rsidRPr="009B052D">
        <w:rPr>
          <w:rFonts w:ascii="Times New Roman" w:eastAsia="Google Sans Text" w:hAnsi="Times New Roman" w:cs="Times New Roman"/>
          <w:color w:val="1B1C1D"/>
          <w:sz w:val="24"/>
          <w:szCs w:val="24"/>
        </w:rPr>
        <w:t xml:space="preserve"> Mengajak peserta didik untuk melakukan survei kecil atau wawancara dengan calon konsumen di lingkungan sekitar mereka untuk memahami kebutuhan pasar.</w:t>
      </w:r>
    </w:p>
    <w:p w:rsidR="00EA1CE3" w:rsidRPr="00F86B2C" w:rsidRDefault="009B052D" w:rsidP="00F86B2C">
      <w:pPr>
        <w:spacing w:before="60" w:after="60"/>
        <w:ind w:left="426"/>
        <w:jc w:val="both"/>
        <w:rPr>
          <w:rFonts w:ascii="Times New Roman" w:hAnsi="Times New Roman" w:cs="Times New Roman"/>
          <w:b/>
          <w:bCs/>
          <w:caps/>
          <w:sz w:val="24"/>
          <w:highlight w:val="yellow"/>
        </w:rPr>
      </w:pPr>
      <w:r w:rsidRPr="00F86B2C">
        <w:rPr>
          <w:rFonts w:ascii="Times New Roman" w:hAnsi="Times New Roman" w:cs="Times New Roman"/>
          <w:b/>
          <w:bCs/>
          <w:caps/>
          <w:sz w:val="24"/>
          <w:highlight w:val="yellow"/>
        </w:rPr>
        <w:t>Lingkungan Belajar:</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Ruang Fisik:</w:t>
      </w:r>
      <w:r w:rsidRPr="009B052D">
        <w:rPr>
          <w:rFonts w:ascii="Times New Roman" w:eastAsia="Google Sans Text" w:hAnsi="Times New Roman" w:cs="Times New Roman"/>
          <w:color w:val="1B1C1D"/>
          <w:sz w:val="24"/>
          <w:szCs w:val="24"/>
        </w:rPr>
        <w:t xml:space="preserve"> Kelas diatur fleksibel untuk diskusi kelompok, </w:t>
      </w:r>
      <w:r w:rsidRPr="009B052D">
        <w:rPr>
          <w:rFonts w:ascii="Times New Roman" w:eastAsia="Google Sans Text" w:hAnsi="Times New Roman" w:cs="Times New Roman"/>
          <w:i/>
          <w:color w:val="1B1C1D"/>
          <w:sz w:val="24"/>
          <w:szCs w:val="24"/>
        </w:rPr>
        <w:t>brainstorming</w:t>
      </w:r>
      <w:r w:rsidRPr="009B052D">
        <w:rPr>
          <w:rFonts w:ascii="Times New Roman" w:eastAsia="Google Sans Text" w:hAnsi="Times New Roman" w:cs="Times New Roman"/>
          <w:color w:val="1B1C1D"/>
          <w:sz w:val="24"/>
          <w:szCs w:val="24"/>
        </w:rPr>
        <w:t>, dan area kerja untuk membuat sketsa/purwarupa. Tersedia papan tulis, proyektor, dan sumber daya bahan sederhana.</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Ruang Virtual:</w:t>
      </w:r>
      <w:r w:rsidRPr="009B052D">
        <w:rPr>
          <w:rFonts w:ascii="Times New Roman" w:eastAsia="Google Sans Text" w:hAnsi="Times New Roman" w:cs="Times New Roman"/>
          <w:color w:val="1B1C1D"/>
          <w:sz w:val="24"/>
          <w:szCs w:val="24"/>
        </w:rPr>
        <w:t xml:space="preserve"> Pemanfaatan Google Classroom sebagai platform untuk berbagi materi (artikel tren kerajinan, contoh desain), mengumpulkan laporan penelitian/sketsa, dan forum diskusi daring.</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Budaya Belajar:</w:t>
      </w:r>
      <w:r w:rsidRPr="009B052D">
        <w:rPr>
          <w:rFonts w:ascii="Times New Roman" w:eastAsia="Google Sans Text" w:hAnsi="Times New Roman" w:cs="Times New Roman"/>
          <w:color w:val="1B1C1D"/>
          <w:sz w:val="24"/>
          <w:szCs w:val="24"/>
        </w:rPr>
        <w:t xml:space="preserve"> Mendorong budaya eksplorasi, inovasi, kolaborasi, menerima umpan balik, dan berani mencoba dari kegagalan. Guru bertindak sebagai fasilitator, motivator, dan mentor dalam proyek.</w:t>
      </w:r>
    </w:p>
    <w:p w:rsidR="00EA1CE3" w:rsidRPr="00F86B2C" w:rsidRDefault="009B052D" w:rsidP="00F86B2C">
      <w:pPr>
        <w:spacing w:before="60" w:after="60"/>
        <w:ind w:left="426"/>
        <w:jc w:val="both"/>
        <w:rPr>
          <w:rFonts w:ascii="Times New Roman" w:hAnsi="Times New Roman" w:cs="Times New Roman"/>
          <w:b/>
          <w:bCs/>
          <w:caps/>
          <w:sz w:val="24"/>
          <w:highlight w:val="yellow"/>
        </w:rPr>
      </w:pPr>
      <w:r w:rsidRPr="00F86B2C">
        <w:rPr>
          <w:rFonts w:ascii="Times New Roman" w:hAnsi="Times New Roman" w:cs="Times New Roman"/>
          <w:b/>
          <w:bCs/>
          <w:caps/>
          <w:sz w:val="24"/>
          <w:highlight w:val="yellow"/>
        </w:rPr>
        <w:t>Pemanfaatan Digital:</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Pemanfaatan perpustakaan digital/internet:</w:t>
      </w:r>
      <w:r w:rsidRPr="009B052D">
        <w:rPr>
          <w:rFonts w:ascii="Times New Roman" w:eastAsia="Google Sans Text" w:hAnsi="Times New Roman" w:cs="Times New Roman"/>
          <w:color w:val="1B1C1D"/>
          <w:sz w:val="24"/>
          <w:szCs w:val="24"/>
        </w:rPr>
        <w:t xml:space="preserve"> Mengakses jurnal desain, majalah kerajinan online, situs </w:t>
      </w:r>
      <w:r w:rsidRPr="009B052D">
        <w:rPr>
          <w:rFonts w:ascii="Times New Roman" w:eastAsia="Google Sans Text" w:hAnsi="Times New Roman" w:cs="Times New Roman"/>
          <w:i/>
          <w:color w:val="1B1C1D"/>
          <w:sz w:val="24"/>
          <w:szCs w:val="24"/>
        </w:rPr>
        <w:t>e-commerce</w:t>
      </w:r>
      <w:r w:rsidRPr="009B052D">
        <w:rPr>
          <w:rFonts w:ascii="Times New Roman" w:eastAsia="Google Sans Text" w:hAnsi="Times New Roman" w:cs="Times New Roman"/>
          <w:color w:val="1B1C1D"/>
          <w:sz w:val="24"/>
          <w:szCs w:val="24"/>
        </w:rPr>
        <w:t xml:space="preserve"> kerajinan, atau platform inspirasi desain (Pinterest, Behance) untuk riset tren dan ide.</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Forum diskusi daring:</w:t>
      </w:r>
      <w:r w:rsidRPr="009B052D">
        <w:rPr>
          <w:rFonts w:ascii="Times New Roman" w:eastAsia="Google Sans Text" w:hAnsi="Times New Roman" w:cs="Times New Roman"/>
          <w:color w:val="1B1C1D"/>
          <w:sz w:val="24"/>
          <w:szCs w:val="24"/>
        </w:rPr>
        <w:t xml:space="preserve"> Menggunakan Google Classroom atau grup chat untuk berbagi temuan penelitian, meminta masukan pada sketsa desain, dan memecahkan masalah bersama.</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Mentimeter/Jamboard:</w:t>
      </w:r>
      <w:r w:rsidRPr="009B052D">
        <w:rPr>
          <w:rFonts w:ascii="Times New Roman" w:eastAsia="Google Sans Text" w:hAnsi="Times New Roman" w:cs="Times New Roman"/>
          <w:color w:val="1B1C1D"/>
          <w:sz w:val="24"/>
          <w:szCs w:val="24"/>
        </w:rPr>
        <w:t xml:space="preserve"> Untuk </w:t>
      </w:r>
      <w:r w:rsidRPr="009B052D">
        <w:rPr>
          <w:rFonts w:ascii="Times New Roman" w:eastAsia="Google Sans Text" w:hAnsi="Times New Roman" w:cs="Times New Roman"/>
          <w:i/>
          <w:color w:val="1B1C1D"/>
          <w:sz w:val="24"/>
          <w:szCs w:val="24"/>
        </w:rPr>
        <w:t>brainstorming</w:t>
      </w:r>
      <w:r w:rsidRPr="009B052D">
        <w:rPr>
          <w:rFonts w:ascii="Times New Roman" w:eastAsia="Google Sans Text" w:hAnsi="Times New Roman" w:cs="Times New Roman"/>
          <w:color w:val="1B1C1D"/>
          <w:sz w:val="24"/>
          <w:szCs w:val="24"/>
        </w:rPr>
        <w:t xml:space="preserve"> ide desain, menyusun fitur produk yang diinginkan, atau mengidentifikasi masalah konsumen.</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Aplikasi desain sederhana:</w:t>
      </w:r>
      <w:r w:rsidRPr="009B052D">
        <w:rPr>
          <w:rFonts w:ascii="Times New Roman" w:eastAsia="Google Sans Text" w:hAnsi="Times New Roman" w:cs="Times New Roman"/>
          <w:color w:val="1B1C1D"/>
          <w:sz w:val="24"/>
          <w:szCs w:val="24"/>
        </w:rPr>
        <w:t xml:space="preserve"> Penggunaan aplikasi seperti Canva, SketchUp Free (jika memungkinkan), atau aplikasi sketsa digital untuk membuat desain visual.</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Google Forms:</w:t>
      </w:r>
      <w:r w:rsidRPr="009B052D">
        <w:rPr>
          <w:rFonts w:ascii="Times New Roman" w:eastAsia="Google Sans Text" w:hAnsi="Times New Roman" w:cs="Times New Roman"/>
          <w:color w:val="1B1C1D"/>
          <w:sz w:val="24"/>
          <w:szCs w:val="24"/>
        </w:rPr>
        <w:t xml:space="preserve"> Untuk membuat survei kebutuhan pasar.</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YouTube/Video Tutorial:</w:t>
      </w:r>
      <w:r w:rsidRPr="009B052D">
        <w:rPr>
          <w:rFonts w:ascii="Times New Roman" w:eastAsia="Google Sans Text" w:hAnsi="Times New Roman" w:cs="Times New Roman"/>
          <w:color w:val="1B1C1D"/>
          <w:sz w:val="24"/>
          <w:szCs w:val="24"/>
        </w:rPr>
        <w:t xml:space="preserve"> Menonton tutorial tentang teknik kerajinan tertentu atau proses desain produk.</w:t>
      </w:r>
    </w:p>
    <w:p w:rsidR="000C6AD7" w:rsidRDefault="000C6AD7" w:rsidP="009B052D">
      <w:pPr>
        <w:pStyle w:val="Heading4"/>
        <w:spacing w:before="60" w:after="60"/>
        <w:jc w:val="both"/>
        <w:rPr>
          <w:rFonts w:ascii="Times New Roman" w:eastAsia="Google Sans Text" w:hAnsi="Times New Roman" w:cs="Times New Roman"/>
          <w:color w:val="1B1C1D"/>
        </w:rPr>
      </w:pPr>
    </w:p>
    <w:p w:rsidR="00EA1CE3" w:rsidRPr="00335932" w:rsidRDefault="000C6AD7" w:rsidP="0033593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35932">
        <w:rPr>
          <w:rFonts w:ascii="Times New Roman" w:hAnsi="Times New Roman" w:cs="Times New Roman"/>
          <w:b/>
          <w:bCs/>
          <w:caps/>
          <w:sz w:val="24"/>
          <w:szCs w:val="24"/>
        </w:rPr>
        <w:t>F.</w:t>
      </w:r>
      <w:r w:rsidRPr="00335932">
        <w:rPr>
          <w:rFonts w:ascii="Times New Roman" w:hAnsi="Times New Roman" w:cs="Times New Roman"/>
          <w:b/>
          <w:bCs/>
          <w:caps/>
          <w:sz w:val="24"/>
          <w:szCs w:val="24"/>
        </w:rPr>
        <w:tab/>
        <w:t>LANGKAH-LANGKAH PEMBELAJARAN BERDIFERENSIASI</w:t>
      </w:r>
    </w:p>
    <w:p w:rsidR="007368DF" w:rsidRPr="007368DF" w:rsidRDefault="009B052D" w:rsidP="007368DF">
      <w:pPr>
        <w:spacing w:before="60" w:after="60"/>
        <w:ind w:left="426"/>
        <w:jc w:val="both"/>
        <w:rPr>
          <w:rFonts w:ascii="Times New Roman" w:hAnsi="Times New Roman" w:cs="Times New Roman"/>
          <w:b/>
          <w:bCs/>
          <w:caps/>
          <w:sz w:val="24"/>
          <w:highlight w:val="yellow"/>
        </w:rPr>
      </w:pPr>
      <w:r w:rsidRPr="007368DF">
        <w:rPr>
          <w:rFonts w:ascii="Times New Roman" w:hAnsi="Times New Roman" w:cs="Times New Roman"/>
          <w:b/>
          <w:bCs/>
          <w:caps/>
          <w:sz w:val="24"/>
          <w:highlight w:val="yellow"/>
        </w:rPr>
        <w:t xml:space="preserve">Pertemuan 1: </w:t>
      </w:r>
    </w:p>
    <w:p w:rsidR="00EA1CE3" w:rsidRPr="007368DF" w:rsidRDefault="009B052D" w:rsidP="007368DF">
      <w:pPr>
        <w:spacing w:before="60" w:after="60"/>
        <w:ind w:left="426"/>
        <w:jc w:val="both"/>
        <w:rPr>
          <w:rFonts w:ascii="Times New Roman" w:hAnsi="Times New Roman" w:cs="Times New Roman"/>
          <w:b/>
          <w:bCs/>
          <w:caps/>
          <w:sz w:val="24"/>
          <w:highlight w:val="yellow"/>
        </w:rPr>
      </w:pPr>
      <w:r w:rsidRPr="007368DF">
        <w:rPr>
          <w:rFonts w:ascii="Times New Roman" w:hAnsi="Times New Roman" w:cs="Times New Roman"/>
          <w:b/>
          <w:bCs/>
          <w:caps/>
          <w:sz w:val="24"/>
          <w:highlight w:val="yellow"/>
        </w:rPr>
        <w:t>Memahami Konsep dan Tujuan Penelitian dalam Perancangan Kerajinan</w:t>
      </w:r>
    </w:p>
    <w:p w:rsidR="00EA1CE3" w:rsidRPr="007B63A0" w:rsidRDefault="009B052D" w:rsidP="007B63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B63A0">
        <w:rPr>
          <w:rFonts w:ascii="Times New Roman" w:eastAsia="Google Sans Text" w:hAnsi="Times New Roman" w:cs="Times New Roman"/>
          <w:b/>
          <w:caps/>
          <w:color w:val="1B1C1D"/>
          <w:sz w:val="24"/>
          <w:szCs w:val="24"/>
        </w:rPr>
        <w:t>Kegiatan Pendahuluan (Mindful Learning, Joyful Learning):</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Guru menyapa peserta didik, memeriksa kehadiran.</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Icebreaker:</w:t>
      </w:r>
      <w:r w:rsidRPr="009B052D">
        <w:rPr>
          <w:rFonts w:ascii="Times New Roman" w:eastAsia="Google Sans Text" w:hAnsi="Times New Roman" w:cs="Times New Roman"/>
          <w:color w:val="1B1C1D"/>
          <w:sz w:val="24"/>
          <w:szCs w:val="24"/>
        </w:rPr>
        <w:t xml:space="preserve"> Guru menampilkan berbagai gambar produk kerajinan (yang sukses di pasaran dan yang kurang diminati). Guru bertanya: "Menurut kalian, mengapa ada produk kerajinan yang sangat disukai banyak orang, tapi ada juga yang tidak? Apa bedanya?" (Mindful Learning)</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Guru mengaitkan dengan pentingnya mengetahui kebutuhan dan keinginan pasar sebelum membuat produk. (Meaningful Learning)</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Guru menyampaikan tujuan pembelajaran pertemuan ini.</w:t>
      </w:r>
    </w:p>
    <w:p w:rsidR="007B63A0" w:rsidRDefault="007B63A0" w:rsidP="00D9277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A1CE3" w:rsidRPr="00D9277F" w:rsidRDefault="009B052D" w:rsidP="00D9277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277F">
        <w:rPr>
          <w:rFonts w:ascii="Times New Roman" w:eastAsia="Google Sans Text" w:hAnsi="Times New Roman" w:cs="Times New Roman"/>
          <w:b/>
          <w:caps/>
          <w:color w:val="1B1C1D"/>
          <w:sz w:val="24"/>
          <w:szCs w:val="24"/>
        </w:rPr>
        <w:lastRenderedPageBreak/>
        <w:t>Kegiatan Inti (Memahami, Mengaplikasi, Merefleksi):</w:t>
      </w:r>
    </w:p>
    <w:p w:rsidR="00EA1CE3" w:rsidRPr="00470933" w:rsidRDefault="009B052D" w:rsidP="0047093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70933">
        <w:rPr>
          <w:rFonts w:ascii="Times New Roman" w:eastAsia="Google Sans Text" w:hAnsi="Times New Roman" w:cs="Times New Roman"/>
          <w:b/>
          <w:i/>
          <w:iCs/>
          <w:color w:val="1B1C1D"/>
          <w:sz w:val="24"/>
          <w:szCs w:val="24"/>
        </w:rPr>
        <w:t>Diferensiasi Konten:</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Memahami (Mindful Learning):</w:t>
      </w:r>
      <w:r w:rsidRPr="009B052D">
        <w:rPr>
          <w:rFonts w:ascii="Times New Roman" w:eastAsia="Google Sans Text" w:hAnsi="Times New Roman" w:cs="Times New Roman"/>
          <w:color w:val="1B1C1D"/>
          <w:sz w:val="24"/>
          <w:szCs w:val="24"/>
        </w:rPr>
        <w:t xml:space="preserve"> Guru menjelaskan konsep penelitian dalam perancangan produk (riset pasar, riset material, riset teknik). Guru bisa memberikan contoh sederhana kasus kerajinan yang sukses berkat riset (misalnya, tas dari enceng gondok yang awalnya dianggap limbah).</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 xml:space="preserve">Bagi peserta didik visual, sajikan dalam bentuk infografis atau </w:t>
      </w:r>
      <w:r w:rsidRPr="009B052D">
        <w:rPr>
          <w:rFonts w:ascii="Times New Roman" w:eastAsia="Google Sans Text" w:hAnsi="Times New Roman" w:cs="Times New Roman"/>
          <w:i/>
          <w:color w:val="1B1C1D"/>
          <w:sz w:val="24"/>
          <w:szCs w:val="24"/>
        </w:rPr>
        <w:t>mind map</w:t>
      </w:r>
      <w:r w:rsidRPr="009B052D">
        <w:rPr>
          <w:rFonts w:ascii="Times New Roman" w:eastAsia="Google Sans Text" w:hAnsi="Times New Roman" w:cs="Times New Roman"/>
          <w:color w:val="1B1C1D"/>
          <w:sz w:val="24"/>
          <w:szCs w:val="24"/>
        </w:rPr>
        <w:t>. Bagi auditori, berikan narasi kasus yang inspiratif.</w:t>
      </w:r>
    </w:p>
    <w:p w:rsidR="00EA1CE3" w:rsidRPr="00470933" w:rsidRDefault="009B052D" w:rsidP="0047093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70933">
        <w:rPr>
          <w:rFonts w:ascii="Times New Roman" w:eastAsia="Google Sans Text" w:hAnsi="Times New Roman" w:cs="Times New Roman"/>
          <w:b/>
          <w:i/>
          <w:iCs/>
          <w:color w:val="1B1C1D"/>
          <w:sz w:val="24"/>
          <w:szCs w:val="24"/>
        </w:rPr>
        <w:t>Diferensiasi Proses:</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Mengaplikasi (Meaningful Learning):</w:t>
      </w:r>
      <w:r w:rsidRPr="009B052D">
        <w:rPr>
          <w:rFonts w:ascii="Times New Roman" w:eastAsia="Google Sans Text" w:hAnsi="Times New Roman" w:cs="Times New Roman"/>
          <w:color w:val="1B1C1D"/>
          <w:sz w:val="24"/>
          <w:szCs w:val="24"/>
        </w:rPr>
        <w:t xml:space="preserve"> Peserta didik dibagi menjadi kelompok kecil. Setiap kelompok diberikan topik umum kerajinan (misalnya, kerajinan dari limbah kain, kerajinan dari kayu, kerajinan dari bahan alam).</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Setiap kelompok diminta untuk merumuskan 3-5 pertanyaan penelitian awal yang ingin mereka cari jawabannya terkait topik tersebut (misalnya, "Jenis kerajinan apa dari limbah kain yang sedang diminati?", "Siapa target pasar kerajinan ini?", "Teknik apa yang cocok untuk bahan ini?").</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Guru berkeliling memberikan bimbingan, memastikan pertanyaan relevan dan dapat diteliti.</w:t>
      </w:r>
    </w:p>
    <w:p w:rsidR="00EA1CE3" w:rsidRPr="00470933" w:rsidRDefault="009B052D" w:rsidP="0047093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70933">
        <w:rPr>
          <w:rFonts w:ascii="Times New Roman" w:eastAsia="Google Sans Text" w:hAnsi="Times New Roman" w:cs="Times New Roman"/>
          <w:b/>
          <w:i/>
          <w:iCs/>
          <w:color w:val="1B1C1D"/>
          <w:sz w:val="24"/>
          <w:szCs w:val="24"/>
        </w:rPr>
        <w:t>Merefleksi (Mindful Learning):</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Setiap kelompok mempresentasikan pertanyaan penelitian mereka.</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Diskusi kelas untuk memberikan masukan dan menyempurnakan pertanyaan.</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Peserta didik secara individu menuliskan "Mengapa riset itu penting sebelum membuat produk kerajinan?" di jurnal belajar singkat.</w:t>
      </w:r>
    </w:p>
    <w:p w:rsidR="00EA1CE3" w:rsidRPr="00D9277F" w:rsidRDefault="009B052D" w:rsidP="00D9277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277F">
        <w:rPr>
          <w:rFonts w:ascii="Times New Roman" w:eastAsia="Google Sans Text" w:hAnsi="Times New Roman" w:cs="Times New Roman"/>
          <w:b/>
          <w:caps/>
          <w:color w:val="1B1C1D"/>
          <w:sz w:val="24"/>
          <w:szCs w:val="24"/>
        </w:rPr>
        <w:t>Kegiatan Penutup:</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Guru dan peserta didik menyimpulkan pentingnya penelitian awal.</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Guru memberikan umpan balik positif.</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Guru memberikan tugas rumah untuk mencari contoh produk kerajinan yang unik dan sukses di internet atau lingkungan sekitar, serta mencoba merumuskan 1-2 pertanyaan penelitian dari pengamatan tersebut.</w:t>
      </w:r>
    </w:p>
    <w:p w:rsidR="007B63A0" w:rsidRDefault="007B63A0" w:rsidP="009B052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B63A0" w:rsidRPr="007368DF" w:rsidRDefault="009B052D" w:rsidP="007368DF">
      <w:pPr>
        <w:spacing w:before="60" w:after="60"/>
        <w:ind w:left="426"/>
        <w:jc w:val="both"/>
        <w:rPr>
          <w:rFonts w:ascii="Times New Roman" w:hAnsi="Times New Roman" w:cs="Times New Roman"/>
          <w:b/>
          <w:bCs/>
          <w:caps/>
          <w:sz w:val="24"/>
          <w:highlight w:val="yellow"/>
        </w:rPr>
      </w:pPr>
      <w:r w:rsidRPr="007368DF">
        <w:rPr>
          <w:rFonts w:ascii="Times New Roman" w:hAnsi="Times New Roman" w:cs="Times New Roman"/>
          <w:b/>
          <w:bCs/>
          <w:caps/>
          <w:sz w:val="24"/>
          <w:highlight w:val="yellow"/>
        </w:rPr>
        <w:t xml:space="preserve">Pertemuan 2: </w:t>
      </w:r>
    </w:p>
    <w:p w:rsidR="00EA1CE3" w:rsidRPr="007368DF" w:rsidRDefault="009B052D" w:rsidP="007368DF">
      <w:pPr>
        <w:spacing w:before="60" w:after="60"/>
        <w:ind w:left="426"/>
        <w:jc w:val="both"/>
        <w:rPr>
          <w:rFonts w:ascii="Times New Roman" w:hAnsi="Times New Roman" w:cs="Times New Roman"/>
          <w:b/>
          <w:bCs/>
          <w:caps/>
          <w:sz w:val="24"/>
          <w:highlight w:val="yellow"/>
        </w:rPr>
      </w:pPr>
      <w:r w:rsidRPr="007368DF">
        <w:rPr>
          <w:rFonts w:ascii="Times New Roman" w:hAnsi="Times New Roman" w:cs="Times New Roman"/>
          <w:b/>
          <w:bCs/>
          <w:caps/>
          <w:sz w:val="24"/>
          <w:highlight w:val="yellow"/>
        </w:rPr>
        <w:t>Melakukan Pengumpulan dan Analisis Data Penelitian</w:t>
      </w:r>
    </w:p>
    <w:p w:rsidR="00EA1CE3" w:rsidRPr="00D9277F" w:rsidRDefault="009B052D" w:rsidP="00D9277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277F">
        <w:rPr>
          <w:rFonts w:ascii="Times New Roman" w:eastAsia="Google Sans Text" w:hAnsi="Times New Roman" w:cs="Times New Roman"/>
          <w:b/>
          <w:caps/>
          <w:color w:val="1B1C1D"/>
          <w:sz w:val="24"/>
          <w:szCs w:val="24"/>
        </w:rPr>
        <w:t>Kegiatan Pendahuluan (Mindful Learning, Joyful Learning):</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Guru mengulas singkat materi sebelumnya dengan meminta beberapa peserta didik berbagi contoh produk kerajinan yang mereka temukan.</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Guru bertanya: "Bagaimana cara kita mencari jawaban dari pertanyaan-pertanyaan penelitian yang kemarin kita buat?" untuk mengarahkan ke metode pengumpulan data. (Mindful Learning)</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Guru menyampaikan tujuan pembelajaran pertemuan ini.</w:t>
      </w:r>
    </w:p>
    <w:p w:rsidR="007B63A0" w:rsidRDefault="007B63A0" w:rsidP="00D9277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A1CE3" w:rsidRPr="00D9277F" w:rsidRDefault="009B052D" w:rsidP="00D9277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277F">
        <w:rPr>
          <w:rFonts w:ascii="Times New Roman" w:eastAsia="Google Sans Text" w:hAnsi="Times New Roman" w:cs="Times New Roman"/>
          <w:b/>
          <w:caps/>
          <w:color w:val="1B1C1D"/>
          <w:sz w:val="24"/>
          <w:szCs w:val="24"/>
        </w:rPr>
        <w:t>Kegiatan Inti (Memahami, Mengaplikasi, Merefleksi):</w:t>
      </w:r>
    </w:p>
    <w:p w:rsidR="00EA1CE3" w:rsidRPr="00470933" w:rsidRDefault="009B052D" w:rsidP="0047093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70933">
        <w:rPr>
          <w:rFonts w:ascii="Times New Roman" w:eastAsia="Google Sans Text" w:hAnsi="Times New Roman" w:cs="Times New Roman"/>
          <w:b/>
          <w:i/>
          <w:iCs/>
          <w:color w:val="1B1C1D"/>
          <w:sz w:val="24"/>
          <w:szCs w:val="24"/>
        </w:rPr>
        <w:t>Diferensiasi Konten:</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Memahami (Mindful Learning):</w:t>
      </w:r>
      <w:r w:rsidRPr="009B052D">
        <w:rPr>
          <w:rFonts w:ascii="Times New Roman" w:eastAsia="Google Sans Text" w:hAnsi="Times New Roman" w:cs="Times New Roman"/>
          <w:color w:val="1B1C1D"/>
          <w:sz w:val="24"/>
          <w:szCs w:val="24"/>
        </w:rPr>
        <w:t xml:space="preserve"> Guru menjelaskan berbagai metode pengumpulan data (observasi, wawancara, survei, studi literatur/internet). Guru memberikan contoh format sederhana untuk setiap metode.</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lastRenderedPageBreak/>
        <w:t>Bagi yang membutuhkan, guru menyediakan panduan pertanyaan wawancara sederhana atau contoh kuesioner survei.</w:t>
      </w:r>
    </w:p>
    <w:p w:rsidR="00EA1CE3" w:rsidRPr="00470933" w:rsidRDefault="009B052D" w:rsidP="0047093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70933">
        <w:rPr>
          <w:rFonts w:ascii="Times New Roman" w:eastAsia="Google Sans Text" w:hAnsi="Times New Roman" w:cs="Times New Roman"/>
          <w:b/>
          <w:i/>
          <w:iCs/>
          <w:color w:val="1B1C1D"/>
          <w:sz w:val="24"/>
          <w:szCs w:val="24"/>
        </w:rPr>
        <w:t>Diferensiasi Proses:</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Mengaplikasi (Meaningful Learning):</w:t>
      </w:r>
      <w:r w:rsidRPr="009B052D">
        <w:rPr>
          <w:rFonts w:ascii="Times New Roman" w:eastAsia="Google Sans Text" w:hAnsi="Times New Roman" w:cs="Times New Roman"/>
          <w:color w:val="1B1C1D"/>
          <w:sz w:val="24"/>
          <w:szCs w:val="24"/>
        </w:rPr>
        <w:t xml:space="preserve"> Peserta didik bekerja dalam kelompok. Setiap kelompok menentukan 1-2 metode pengumpulan data yang paling relevan dengan pertanyaan penelitian mereka.</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Mini-riset:</w:t>
      </w:r>
      <w:r w:rsidRPr="009B052D">
        <w:rPr>
          <w:rFonts w:ascii="Times New Roman" w:eastAsia="Google Sans Text" w:hAnsi="Times New Roman" w:cs="Times New Roman"/>
          <w:color w:val="1B1C1D"/>
          <w:sz w:val="24"/>
          <w:szCs w:val="24"/>
        </w:rPr>
        <w:t xml:space="preserve"> Guru membimbing setiap kelompok untuk melakukan mini-riset di kelas atau di lingkungan sekolah (misalnya, observasi kerajinan di koperasi sekolah, wawancara singkat dengan beberapa guru/siswa tentang preferensi kerajinan, survei singkat online via Google Forms).</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Setelah data terkumpul, kelompok diminta untuk menganalisis data sederhana tersebut: mengidentifikasi pola, masalah, atau peluang.</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Guru memberikan bimbingan individual, terutama pada kelompok yang kesulitan menganalisis data.</w:t>
      </w:r>
    </w:p>
    <w:p w:rsidR="00EA1CE3" w:rsidRPr="00470933" w:rsidRDefault="009B052D" w:rsidP="0047093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70933">
        <w:rPr>
          <w:rFonts w:ascii="Times New Roman" w:eastAsia="Google Sans Text" w:hAnsi="Times New Roman" w:cs="Times New Roman"/>
          <w:b/>
          <w:i/>
          <w:iCs/>
          <w:color w:val="1B1C1D"/>
          <w:sz w:val="24"/>
          <w:szCs w:val="24"/>
        </w:rPr>
        <w:t>Merefleksi (Mindful Learning):</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Setiap kelompok mempresentasikan hasil mini-riset dan analisis data mereka.</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Diskusi kelas tentang temuan yang menarik dan tantangan dalam mengumpulkan serta menganalisis data.</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Peserta didik menuliskan di jurnal: "Bagaimana data yang saya kumpulkan hari ini bisa membantu saya merancang produk yang lebih baik?"</w:t>
      </w:r>
    </w:p>
    <w:p w:rsidR="007B63A0" w:rsidRDefault="007B63A0" w:rsidP="00D9277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A1CE3" w:rsidRPr="00D9277F" w:rsidRDefault="009B052D" w:rsidP="00D9277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277F">
        <w:rPr>
          <w:rFonts w:ascii="Times New Roman" w:eastAsia="Google Sans Text" w:hAnsi="Times New Roman" w:cs="Times New Roman"/>
          <w:b/>
          <w:caps/>
          <w:color w:val="1B1C1D"/>
          <w:sz w:val="24"/>
          <w:szCs w:val="24"/>
        </w:rPr>
        <w:t>Kegiatan Penutup:</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Guru bersama peserta didik menyimpulkan pentingnya data dalam perancangan.</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Guru memberikan umpan balik atas proses riset dan analisis peserta didik.</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Guru memberikan tugas rumah: "Berdasarkan hasil analisis data, buatlah 3-5 ide awal produk kerajinan yang bisa menjadi solusi atau memenuhi kebutuhan pasar."</w:t>
      </w:r>
    </w:p>
    <w:p w:rsidR="007B63A0" w:rsidRDefault="007B63A0" w:rsidP="009B052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B63A0" w:rsidRPr="007368DF" w:rsidRDefault="009B052D" w:rsidP="007368DF">
      <w:pPr>
        <w:spacing w:before="60" w:after="60"/>
        <w:ind w:left="426"/>
        <w:jc w:val="both"/>
        <w:rPr>
          <w:rFonts w:ascii="Times New Roman" w:hAnsi="Times New Roman" w:cs="Times New Roman"/>
          <w:b/>
          <w:bCs/>
          <w:caps/>
          <w:sz w:val="24"/>
          <w:highlight w:val="yellow"/>
        </w:rPr>
      </w:pPr>
      <w:r w:rsidRPr="007368DF">
        <w:rPr>
          <w:rFonts w:ascii="Times New Roman" w:hAnsi="Times New Roman" w:cs="Times New Roman"/>
          <w:b/>
          <w:bCs/>
          <w:caps/>
          <w:sz w:val="24"/>
          <w:highlight w:val="yellow"/>
        </w:rPr>
        <w:t xml:space="preserve">Pertemuan 3: </w:t>
      </w:r>
    </w:p>
    <w:p w:rsidR="00EA1CE3" w:rsidRPr="007368DF" w:rsidRDefault="009B052D" w:rsidP="007368DF">
      <w:pPr>
        <w:spacing w:before="60" w:after="60"/>
        <w:ind w:left="426"/>
        <w:jc w:val="both"/>
        <w:rPr>
          <w:rFonts w:ascii="Times New Roman" w:hAnsi="Times New Roman" w:cs="Times New Roman"/>
          <w:b/>
          <w:bCs/>
          <w:caps/>
          <w:sz w:val="24"/>
          <w:highlight w:val="yellow"/>
        </w:rPr>
      </w:pPr>
      <w:r w:rsidRPr="007368DF">
        <w:rPr>
          <w:rFonts w:ascii="Times New Roman" w:hAnsi="Times New Roman" w:cs="Times New Roman"/>
          <w:b/>
          <w:bCs/>
          <w:caps/>
          <w:sz w:val="24"/>
          <w:highlight w:val="yellow"/>
        </w:rPr>
        <w:t>Mengembangkan Ide dan Konsep Perancangan Kerajinan</w:t>
      </w:r>
    </w:p>
    <w:p w:rsidR="00EA1CE3" w:rsidRPr="00D9277F" w:rsidRDefault="009B052D" w:rsidP="00D9277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277F">
        <w:rPr>
          <w:rFonts w:ascii="Times New Roman" w:eastAsia="Google Sans Text" w:hAnsi="Times New Roman" w:cs="Times New Roman"/>
          <w:b/>
          <w:caps/>
          <w:color w:val="1B1C1D"/>
          <w:sz w:val="24"/>
          <w:szCs w:val="24"/>
        </w:rPr>
        <w:t>Kegiatan Pendahuluan (Mindful Learning, Joyful Learning):</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Guru mengulas singkat hasil analisis data dari pertemuan sebelumnya.</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Guru memotivasi peserta didik: "Sekarang saatnya mengubah temuan riset menjadi ide-ide kreatif! Jangan takut salah, yang penting berani berkreasi." (Joyful Learning)</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Guru menyampaikan tujuan pembelajaran.</w:t>
      </w:r>
    </w:p>
    <w:p w:rsidR="007B63A0" w:rsidRDefault="007B63A0" w:rsidP="00D9277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A1CE3" w:rsidRPr="00D9277F" w:rsidRDefault="009B052D" w:rsidP="00D9277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277F">
        <w:rPr>
          <w:rFonts w:ascii="Times New Roman" w:eastAsia="Google Sans Text" w:hAnsi="Times New Roman" w:cs="Times New Roman"/>
          <w:b/>
          <w:caps/>
          <w:color w:val="1B1C1D"/>
          <w:sz w:val="24"/>
          <w:szCs w:val="24"/>
        </w:rPr>
        <w:t>Kegiatan Inti (Memahami, Mengaplikasi, Merefleksi):</w:t>
      </w:r>
    </w:p>
    <w:p w:rsidR="00EA1CE3" w:rsidRPr="00470933" w:rsidRDefault="009B052D" w:rsidP="0047093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70933">
        <w:rPr>
          <w:rFonts w:ascii="Times New Roman" w:eastAsia="Google Sans Text" w:hAnsi="Times New Roman" w:cs="Times New Roman"/>
          <w:b/>
          <w:i/>
          <w:iCs/>
          <w:color w:val="1B1C1D"/>
          <w:sz w:val="24"/>
          <w:szCs w:val="24"/>
        </w:rPr>
        <w:t>Diferensiasi Proses:</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Mengaplikasi (Meaningful Learning):</w:t>
      </w:r>
      <w:r w:rsidRPr="009B052D">
        <w:rPr>
          <w:rFonts w:ascii="Times New Roman" w:eastAsia="Google Sans Text" w:hAnsi="Times New Roman" w:cs="Times New Roman"/>
          <w:color w:val="1B1C1D"/>
          <w:sz w:val="24"/>
          <w:szCs w:val="24"/>
        </w:rPr>
        <w:t xml:space="preserve"> Peserta didik bekerja dalam kelompok.</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 xml:space="preserve">Sesi </w:t>
      </w:r>
      <w:r w:rsidRPr="009B052D">
        <w:rPr>
          <w:rFonts w:ascii="Times New Roman" w:eastAsia="Google Sans Text" w:hAnsi="Times New Roman" w:cs="Times New Roman"/>
          <w:b/>
          <w:i/>
          <w:color w:val="1B1C1D"/>
          <w:sz w:val="24"/>
          <w:szCs w:val="24"/>
        </w:rPr>
        <w:t>Brainstorming</w:t>
      </w:r>
      <w:r w:rsidRPr="009B052D">
        <w:rPr>
          <w:rFonts w:ascii="Times New Roman" w:eastAsia="Google Sans Text" w:hAnsi="Times New Roman" w:cs="Times New Roman"/>
          <w:b/>
          <w:color w:val="1B1C1D"/>
          <w:sz w:val="24"/>
          <w:szCs w:val="24"/>
        </w:rPr>
        <w:t>:</w:t>
      </w:r>
      <w:r w:rsidRPr="009B052D">
        <w:rPr>
          <w:rFonts w:ascii="Times New Roman" w:eastAsia="Google Sans Text" w:hAnsi="Times New Roman" w:cs="Times New Roman"/>
          <w:color w:val="1B1C1D"/>
          <w:sz w:val="24"/>
          <w:szCs w:val="24"/>
        </w:rPr>
        <w:t xml:space="preserve"> Setiap kelompok melakukan </w:t>
      </w:r>
      <w:r w:rsidRPr="009B052D">
        <w:rPr>
          <w:rFonts w:ascii="Times New Roman" w:eastAsia="Google Sans Text" w:hAnsi="Times New Roman" w:cs="Times New Roman"/>
          <w:i/>
          <w:color w:val="1B1C1D"/>
          <w:sz w:val="24"/>
          <w:szCs w:val="24"/>
        </w:rPr>
        <w:t>brainstorming</w:t>
      </w:r>
      <w:r w:rsidRPr="009B052D">
        <w:rPr>
          <w:rFonts w:ascii="Times New Roman" w:eastAsia="Google Sans Text" w:hAnsi="Times New Roman" w:cs="Times New Roman"/>
          <w:color w:val="1B1C1D"/>
          <w:sz w:val="24"/>
          <w:szCs w:val="24"/>
        </w:rPr>
        <w:t xml:space="preserve"> sebanyak mungkin ide produk kerajinan berdasarkan hasil riset mereka (misalnya, menggunakan </w:t>
      </w:r>
      <w:r w:rsidRPr="009B052D">
        <w:rPr>
          <w:rFonts w:ascii="Times New Roman" w:eastAsia="Google Sans Text" w:hAnsi="Times New Roman" w:cs="Times New Roman"/>
          <w:i/>
          <w:color w:val="1B1C1D"/>
          <w:sz w:val="24"/>
          <w:szCs w:val="24"/>
        </w:rPr>
        <w:t>sticky notes</w:t>
      </w:r>
      <w:r w:rsidRPr="009B052D">
        <w:rPr>
          <w:rFonts w:ascii="Times New Roman" w:eastAsia="Google Sans Text" w:hAnsi="Times New Roman" w:cs="Times New Roman"/>
          <w:color w:val="1B1C1D"/>
          <w:sz w:val="24"/>
          <w:szCs w:val="24"/>
        </w:rPr>
        <w:t xml:space="preserve"> di Jamboard atau papan tulis).</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Konsep Desain:</w:t>
      </w:r>
      <w:r w:rsidRPr="009B052D">
        <w:rPr>
          <w:rFonts w:ascii="Times New Roman" w:eastAsia="Google Sans Text" w:hAnsi="Times New Roman" w:cs="Times New Roman"/>
          <w:color w:val="1B1C1D"/>
          <w:sz w:val="24"/>
          <w:szCs w:val="24"/>
        </w:rPr>
        <w:t xml:space="preserve"> Dari ide-ide tersebut, kelompok memilih 1-2 ide terbaik dan mengembangkannya menjadi konsep desain yang lebih detail. Mereka diminta untuk membuat sketsa awal atau gambar kerja sederhana yang menunjukkan bentuk, </w:t>
      </w:r>
      <w:r w:rsidRPr="009B052D">
        <w:rPr>
          <w:rFonts w:ascii="Times New Roman" w:eastAsia="Google Sans Text" w:hAnsi="Times New Roman" w:cs="Times New Roman"/>
          <w:color w:val="1B1C1D"/>
          <w:sz w:val="24"/>
          <w:szCs w:val="24"/>
        </w:rPr>
        <w:lastRenderedPageBreak/>
        <w:t>ukuran, bahan, dan fungsi produk.</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Guru memfasilitasi dengan memberikan contoh sketsa desain, atau memberikan inspirasi dari desainer produk terkenal. Guru juga memberikan umpan balik langsung pada sketsa awal.</w:t>
      </w:r>
    </w:p>
    <w:p w:rsidR="00EA1CE3" w:rsidRPr="00470933" w:rsidRDefault="009B052D" w:rsidP="0047093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70933">
        <w:rPr>
          <w:rFonts w:ascii="Times New Roman" w:eastAsia="Google Sans Text" w:hAnsi="Times New Roman" w:cs="Times New Roman"/>
          <w:b/>
          <w:i/>
          <w:iCs/>
          <w:color w:val="1B1C1D"/>
          <w:sz w:val="24"/>
          <w:szCs w:val="24"/>
        </w:rPr>
        <w:t>Merefleksi (Mindful Learning):</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Setiap kelompok mempresentasikan ide-ide dan sketsa konsep desain mereka.</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Sesi umpan balik dari kelompok lain: "Apa yang menarik dari ide ini?", "Bagaimana fungsionalitasnya?", "Ada saran untuk bahan atau bentuknya?"</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Peserta didik menuliskan di jurnal: "Bagian mana dari proses ideasi ini yang paling saya nikmati? Apa tantangan terbesar dalam menuangkan ide ke dalam sketsa?"</w:t>
      </w:r>
    </w:p>
    <w:p w:rsidR="007B63A0" w:rsidRDefault="007B63A0" w:rsidP="00D9277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A1CE3" w:rsidRPr="00D9277F" w:rsidRDefault="009B052D" w:rsidP="00D9277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277F">
        <w:rPr>
          <w:rFonts w:ascii="Times New Roman" w:eastAsia="Google Sans Text" w:hAnsi="Times New Roman" w:cs="Times New Roman"/>
          <w:b/>
          <w:caps/>
          <w:color w:val="1B1C1D"/>
          <w:sz w:val="24"/>
          <w:szCs w:val="24"/>
        </w:rPr>
        <w:t>Kegiatan Penutup:</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Guru dan peserta didik menyimpulkan pentingnya ideasi dan visualisasi dalam perancangan.</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Guru memberikan umpan balik positif atas kreativitas peserta didik.</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Guru memberikan tugas rumah: "Revisi sketsa konsep desain Anda berdasarkan masukan yang diterima, dan siapkan bahan sederhana untuk membuat purwarupa di pertemuan berikutnya."</w:t>
      </w:r>
    </w:p>
    <w:p w:rsidR="007B63A0" w:rsidRDefault="007B63A0" w:rsidP="009B052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B63A0" w:rsidRPr="007368DF" w:rsidRDefault="009B052D" w:rsidP="007368DF">
      <w:pPr>
        <w:spacing w:before="60" w:after="60"/>
        <w:ind w:left="426"/>
        <w:jc w:val="both"/>
        <w:rPr>
          <w:rFonts w:ascii="Times New Roman" w:hAnsi="Times New Roman" w:cs="Times New Roman"/>
          <w:b/>
          <w:bCs/>
          <w:caps/>
          <w:sz w:val="24"/>
          <w:highlight w:val="yellow"/>
        </w:rPr>
      </w:pPr>
      <w:r w:rsidRPr="007368DF">
        <w:rPr>
          <w:rFonts w:ascii="Times New Roman" w:hAnsi="Times New Roman" w:cs="Times New Roman"/>
          <w:b/>
          <w:bCs/>
          <w:caps/>
          <w:sz w:val="24"/>
          <w:highlight w:val="yellow"/>
        </w:rPr>
        <w:t xml:space="preserve">Pertemuan 4: </w:t>
      </w:r>
    </w:p>
    <w:p w:rsidR="00EA1CE3" w:rsidRPr="007368DF" w:rsidRDefault="009B052D" w:rsidP="007368DF">
      <w:pPr>
        <w:spacing w:before="60" w:after="60"/>
        <w:ind w:left="426"/>
        <w:jc w:val="both"/>
        <w:rPr>
          <w:rFonts w:ascii="Times New Roman" w:hAnsi="Times New Roman" w:cs="Times New Roman"/>
          <w:b/>
          <w:bCs/>
          <w:caps/>
          <w:sz w:val="24"/>
          <w:highlight w:val="yellow"/>
        </w:rPr>
      </w:pPr>
      <w:r w:rsidRPr="007368DF">
        <w:rPr>
          <w:rFonts w:ascii="Times New Roman" w:hAnsi="Times New Roman" w:cs="Times New Roman"/>
          <w:b/>
          <w:bCs/>
          <w:caps/>
          <w:sz w:val="24"/>
          <w:highlight w:val="yellow"/>
        </w:rPr>
        <w:t>Membuat Purwarupa dan Evaluasi Desain</w:t>
      </w:r>
    </w:p>
    <w:p w:rsidR="00EA1CE3" w:rsidRPr="00D9277F" w:rsidRDefault="009B052D" w:rsidP="00D9277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277F">
        <w:rPr>
          <w:rFonts w:ascii="Times New Roman" w:eastAsia="Google Sans Text" w:hAnsi="Times New Roman" w:cs="Times New Roman"/>
          <w:b/>
          <w:caps/>
          <w:color w:val="1B1C1D"/>
          <w:sz w:val="24"/>
          <w:szCs w:val="24"/>
        </w:rPr>
        <w:t>Kegiatan Pendahuluan (Mindful Learning, Joyful Learning):</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Guru mengulas singkat proses perancangan hingga sketsa.</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Guru memotivasi: "Hari ini kita akan mewujudkan ide kalian menjadi bentuk nyata! Proses ini akan sangat menyenangkan dan berharga." (Joyful Learning)</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Guru menyampaikan tujuan pembelajaran.</w:t>
      </w:r>
    </w:p>
    <w:p w:rsidR="007B63A0" w:rsidRDefault="007B63A0" w:rsidP="00D9277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A1CE3" w:rsidRPr="00D9277F" w:rsidRDefault="009B052D" w:rsidP="00D9277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277F">
        <w:rPr>
          <w:rFonts w:ascii="Times New Roman" w:eastAsia="Google Sans Text" w:hAnsi="Times New Roman" w:cs="Times New Roman"/>
          <w:b/>
          <w:caps/>
          <w:color w:val="1B1C1D"/>
          <w:sz w:val="24"/>
          <w:szCs w:val="24"/>
        </w:rPr>
        <w:t>Kegiatan Inti (Memahami, Mengaplikasi, Merefleksi):</w:t>
      </w:r>
    </w:p>
    <w:p w:rsidR="00EA1CE3" w:rsidRPr="00470933" w:rsidRDefault="009B052D" w:rsidP="0047093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70933">
        <w:rPr>
          <w:rFonts w:ascii="Times New Roman" w:eastAsia="Google Sans Text" w:hAnsi="Times New Roman" w:cs="Times New Roman"/>
          <w:b/>
          <w:i/>
          <w:iCs/>
          <w:color w:val="1B1C1D"/>
          <w:sz w:val="24"/>
          <w:szCs w:val="24"/>
        </w:rPr>
        <w:t>Diferensiasi Proses:</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Mengaplikasi (Meaningful Learning):</w:t>
      </w:r>
      <w:r w:rsidRPr="009B052D">
        <w:rPr>
          <w:rFonts w:ascii="Times New Roman" w:eastAsia="Google Sans Text" w:hAnsi="Times New Roman" w:cs="Times New Roman"/>
          <w:color w:val="1B1C1D"/>
          <w:sz w:val="24"/>
          <w:szCs w:val="24"/>
        </w:rPr>
        <w:t xml:space="preserve"> Peserta didik bekerja dalam kelompok atau individu (disesuaikan dengan kebutuhan proyek dan ketersediaan bahan).</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Pembuatan Purwarupa:</w:t>
      </w:r>
      <w:r w:rsidRPr="009B052D">
        <w:rPr>
          <w:rFonts w:ascii="Times New Roman" w:eastAsia="Google Sans Text" w:hAnsi="Times New Roman" w:cs="Times New Roman"/>
          <w:color w:val="1B1C1D"/>
          <w:sz w:val="24"/>
          <w:szCs w:val="24"/>
        </w:rPr>
        <w:t xml:space="preserve"> Setiap kelompok membuat purwarupa sederhana dari produk kerajinan mereka menggunakan bahan-bahan yang telah disiapkan (bisa dari barang bekas, kertas, kardus, lilin mainan, dll. – fokus pada bentuk dan fungsi dasar, bukan finishing).</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Evaluasi Desain:</w:t>
      </w:r>
      <w:r w:rsidRPr="009B052D">
        <w:rPr>
          <w:rFonts w:ascii="Times New Roman" w:eastAsia="Google Sans Text" w:hAnsi="Times New Roman" w:cs="Times New Roman"/>
          <w:color w:val="1B1C1D"/>
          <w:sz w:val="24"/>
          <w:szCs w:val="24"/>
        </w:rPr>
        <w:t xml:space="preserve"> Setelah purwarupa jadi, setiap kelompok melakukan evaluasi internal berdasarkan kriteria yang telah ditentukan (fungsionalitas, estetika, kelayakan, biaya).</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 xml:space="preserve">Guru berkeliling, memberikan bimbingan teknis jika diperlukan, dan memberikan </w:t>
      </w:r>
      <w:r w:rsidRPr="009B052D">
        <w:rPr>
          <w:rFonts w:ascii="Times New Roman" w:eastAsia="Google Sans Text" w:hAnsi="Times New Roman" w:cs="Times New Roman"/>
          <w:i/>
          <w:color w:val="1B1C1D"/>
          <w:sz w:val="24"/>
          <w:szCs w:val="24"/>
        </w:rPr>
        <w:t>scaffolding</w:t>
      </w:r>
      <w:r w:rsidRPr="009B052D">
        <w:rPr>
          <w:rFonts w:ascii="Times New Roman" w:eastAsia="Google Sans Text" w:hAnsi="Times New Roman" w:cs="Times New Roman"/>
          <w:color w:val="1B1C1D"/>
          <w:sz w:val="24"/>
          <w:szCs w:val="24"/>
        </w:rPr>
        <w:t xml:space="preserve"> bagi yang kesulitan dalam mewujudkan desain.</w:t>
      </w:r>
    </w:p>
    <w:p w:rsidR="00EA1CE3" w:rsidRPr="00470933" w:rsidRDefault="009B052D" w:rsidP="0047093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70933">
        <w:rPr>
          <w:rFonts w:ascii="Times New Roman" w:eastAsia="Google Sans Text" w:hAnsi="Times New Roman" w:cs="Times New Roman"/>
          <w:b/>
          <w:i/>
          <w:iCs/>
          <w:color w:val="1B1C1D"/>
          <w:sz w:val="24"/>
          <w:szCs w:val="24"/>
        </w:rPr>
        <w:t>Merefleksi (Mindful Learning):</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Setiap kelompok mempresentasikan hasil penelitian, konsep desain, dan purwarupa mereka di depan kelas.</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 xml:space="preserve">Sesi tanya jawab dan umpan balik dari guru dan teman-teman: "Bagaimana </w:t>
      </w:r>
      <w:r w:rsidRPr="009B052D">
        <w:rPr>
          <w:rFonts w:ascii="Times New Roman" w:eastAsia="Google Sans Text" w:hAnsi="Times New Roman" w:cs="Times New Roman"/>
          <w:color w:val="1B1C1D"/>
          <w:sz w:val="24"/>
          <w:szCs w:val="24"/>
        </w:rPr>
        <w:lastRenderedPageBreak/>
        <w:t>purwarupa ini menjawab masalah yang Anda temukan di awal?", "Apa kelebihan dan kekurangan purwarupa ini?", "Saran perbaikan apa yang bisa diberikan?"</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Peserta didik secara individu menuliskan refleksi akhir tentang seluruh proses "Penelitian dan Perancangan": "Pelajaran terpenting apa yang saya dapatkan dari unit ini? Bagaimana saya akan menerapkan proses ini dalam proyek atau ide masa depan saya?"</w:t>
      </w:r>
    </w:p>
    <w:p w:rsidR="007B63A0" w:rsidRDefault="007B63A0" w:rsidP="00D9277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A1CE3" w:rsidRPr="00D9277F" w:rsidRDefault="009B052D" w:rsidP="00D9277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277F">
        <w:rPr>
          <w:rFonts w:ascii="Times New Roman" w:eastAsia="Google Sans Text" w:hAnsi="Times New Roman" w:cs="Times New Roman"/>
          <w:b/>
          <w:caps/>
          <w:color w:val="1B1C1D"/>
          <w:sz w:val="24"/>
          <w:szCs w:val="24"/>
        </w:rPr>
        <w:t>Kegiatan Penutup:</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Guru dan peserta didik menyimpulkan seluruh proses penelitian dan perancangan produk kerajinan.</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Guru memberikan umpan balik secara keseluruhan atas proses dan hasil proyek peserta didik, menekankan pentingnya siklus riset-desain-evaluasi.</w:t>
      </w:r>
    </w:p>
    <w:p w:rsidR="00EA1CE3" w:rsidRPr="00CC61CB"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color w:val="1B1C1D"/>
          <w:sz w:val="24"/>
          <w:szCs w:val="24"/>
        </w:rPr>
        <w:t>Guru mengapresiasi upaya, kreativitas, dan kerja keras setiap peserta didik.</w:t>
      </w:r>
    </w:p>
    <w:p w:rsidR="00EA1CE3" w:rsidRPr="009B052D" w:rsidRDefault="009B052D" w:rsidP="00CC61C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Peserta didik diajak untuk merencanakan pembelajaran selanjutnya, misalnya, topik produksi massal atau pemasaran kerajinan. (Melibatkan siswa dalam perencanaan pembelajaran selanjutnya)</w:t>
      </w:r>
    </w:p>
    <w:p w:rsidR="0041371D" w:rsidRDefault="0041371D" w:rsidP="009B052D">
      <w:pPr>
        <w:pStyle w:val="Heading4"/>
        <w:spacing w:before="60" w:after="60"/>
        <w:jc w:val="both"/>
        <w:rPr>
          <w:rFonts w:ascii="Times New Roman" w:eastAsia="Google Sans Text" w:hAnsi="Times New Roman" w:cs="Times New Roman"/>
          <w:color w:val="1B1C1D"/>
        </w:rPr>
      </w:pPr>
    </w:p>
    <w:p w:rsidR="00EA1CE3" w:rsidRPr="00335932" w:rsidRDefault="0041371D" w:rsidP="0033593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35932">
        <w:rPr>
          <w:rFonts w:ascii="Times New Roman" w:hAnsi="Times New Roman" w:cs="Times New Roman"/>
          <w:b/>
          <w:bCs/>
          <w:caps/>
          <w:sz w:val="24"/>
          <w:szCs w:val="24"/>
        </w:rPr>
        <w:t>G.</w:t>
      </w:r>
      <w:r w:rsidRPr="00335932">
        <w:rPr>
          <w:rFonts w:ascii="Times New Roman" w:hAnsi="Times New Roman" w:cs="Times New Roman"/>
          <w:b/>
          <w:bCs/>
          <w:caps/>
          <w:sz w:val="24"/>
          <w:szCs w:val="24"/>
        </w:rPr>
        <w:tab/>
        <w:t>ASESMEN PEMBELAJARAN</w:t>
      </w:r>
    </w:p>
    <w:p w:rsidR="004165FD" w:rsidRPr="00823830" w:rsidRDefault="004165FD" w:rsidP="00823830">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A. </w:t>
      </w:r>
      <w:r>
        <w:rPr>
          <w:rFonts w:ascii="Times New Roman" w:eastAsia="Google Sans Text" w:hAnsi="Times New Roman" w:cs="Times New Roman"/>
          <w:b/>
          <w:caps/>
          <w:color w:val="1B1C1D"/>
          <w:sz w:val="24"/>
          <w:szCs w:val="24"/>
          <w:highlight w:val="yellow"/>
        </w:rPr>
        <w:tab/>
        <w:t>Asesmen Awal Pembelajaran (Diagnostik)</w:t>
      </w:r>
    </w:p>
    <w:p w:rsidR="00EA1CE3" w:rsidRPr="009B052D" w:rsidRDefault="009B052D" w:rsidP="0054186C">
      <w:pPr>
        <w:pStyle w:val="normal0"/>
        <w:numPr>
          <w:ilvl w:val="0"/>
          <w:numId w:val="26"/>
        </w:numPr>
        <w:pBdr>
          <w:top w:val="nil"/>
          <w:left w:val="nil"/>
          <w:bottom w:val="nil"/>
          <w:right w:val="nil"/>
          <w:between w:val="nil"/>
        </w:pBdr>
        <w:spacing w:before="60" w:after="60"/>
        <w:ind w:left="1211"/>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Format:</w:t>
      </w:r>
      <w:r w:rsidRPr="009B052D">
        <w:rPr>
          <w:rFonts w:ascii="Times New Roman" w:eastAsia="Google Sans Text" w:hAnsi="Times New Roman" w:cs="Times New Roman"/>
          <w:color w:val="1B1C1D"/>
          <w:sz w:val="24"/>
          <w:szCs w:val="24"/>
        </w:rPr>
        <w:t xml:space="preserve"> Diskusi singkat di kelas atau survei Google Form.</w:t>
      </w:r>
    </w:p>
    <w:p w:rsidR="00EA1CE3" w:rsidRPr="009B052D" w:rsidRDefault="009B052D" w:rsidP="0054186C">
      <w:pPr>
        <w:pStyle w:val="normal0"/>
        <w:numPr>
          <w:ilvl w:val="0"/>
          <w:numId w:val="26"/>
        </w:numPr>
        <w:pBdr>
          <w:top w:val="nil"/>
          <w:left w:val="nil"/>
          <w:bottom w:val="nil"/>
          <w:right w:val="nil"/>
          <w:between w:val="nil"/>
        </w:pBdr>
        <w:spacing w:before="60" w:after="60"/>
        <w:ind w:left="1211"/>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Tujuan:</w:t>
      </w:r>
      <w:r w:rsidRPr="009B052D">
        <w:rPr>
          <w:rFonts w:ascii="Times New Roman" w:eastAsia="Google Sans Text" w:hAnsi="Times New Roman" w:cs="Times New Roman"/>
          <w:color w:val="1B1C1D"/>
          <w:sz w:val="24"/>
          <w:szCs w:val="24"/>
        </w:rPr>
        <w:t xml:space="preserve"> Mengukur pemahaman awal peserta didik tentang kerajinan dan proses pembuatan produk, serta minat mereka terhadap kewirausahaan.</w:t>
      </w:r>
    </w:p>
    <w:p w:rsidR="00EA1CE3" w:rsidRPr="009B052D" w:rsidRDefault="009B052D" w:rsidP="0054186C">
      <w:pPr>
        <w:pStyle w:val="normal0"/>
        <w:numPr>
          <w:ilvl w:val="0"/>
          <w:numId w:val="26"/>
        </w:numPr>
        <w:pBdr>
          <w:top w:val="nil"/>
          <w:left w:val="nil"/>
          <w:bottom w:val="nil"/>
          <w:right w:val="nil"/>
          <w:between w:val="nil"/>
        </w:pBdr>
        <w:spacing w:before="60" w:after="60"/>
        <w:ind w:left="1211"/>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Pertanyaan/Tugas:</w:t>
      </w:r>
    </w:p>
    <w:p w:rsidR="00EA1CE3" w:rsidRPr="009B052D" w:rsidRDefault="009B052D" w:rsidP="0054186C">
      <w:pPr>
        <w:pStyle w:val="normal0"/>
        <w:numPr>
          <w:ilvl w:val="1"/>
          <w:numId w:val="27"/>
        </w:numPr>
        <w:pBdr>
          <w:top w:val="nil"/>
          <w:left w:val="nil"/>
          <w:bottom w:val="nil"/>
          <w:right w:val="nil"/>
          <w:between w:val="nil"/>
        </w:pBdr>
        <w:spacing w:before="60" w:after="60"/>
        <w:ind w:left="161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"Apa yang Anda ketahui tentang 'kerajinan'?"</w:t>
      </w:r>
    </w:p>
    <w:p w:rsidR="00EA1CE3" w:rsidRPr="009B052D" w:rsidRDefault="009B052D" w:rsidP="0054186C">
      <w:pPr>
        <w:pStyle w:val="normal0"/>
        <w:numPr>
          <w:ilvl w:val="1"/>
          <w:numId w:val="27"/>
        </w:numPr>
        <w:pBdr>
          <w:top w:val="nil"/>
          <w:left w:val="nil"/>
          <w:bottom w:val="nil"/>
          <w:right w:val="nil"/>
          <w:between w:val="nil"/>
        </w:pBdr>
        <w:spacing w:before="60" w:after="60"/>
        <w:ind w:left="161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"Menurut Anda, apa bedanya membuat kerajinan untuk hobi dan membuat kerajinan untuk dijual?"</w:t>
      </w:r>
    </w:p>
    <w:p w:rsidR="00EA1CE3" w:rsidRPr="009B052D" w:rsidRDefault="009B052D" w:rsidP="0054186C">
      <w:pPr>
        <w:pStyle w:val="normal0"/>
        <w:numPr>
          <w:ilvl w:val="1"/>
          <w:numId w:val="27"/>
        </w:numPr>
        <w:pBdr>
          <w:top w:val="nil"/>
          <w:left w:val="nil"/>
          <w:bottom w:val="nil"/>
          <w:right w:val="nil"/>
          <w:between w:val="nil"/>
        </w:pBdr>
        <w:spacing w:before="60" w:after="60"/>
        <w:ind w:left="161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"Jika Anda ingin menjual suatu produk, hal pertama apa yang akan Anda lakukan sebelum membuatnya?"</w:t>
      </w:r>
    </w:p>
    <w:p w:rsidR="0054186C" w:rsidRDefault="0054186C" w:rsidP="00823830">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4165FD" w:rsidRPr="00823830" w:rsidRDefault="004165FD" w:rsidP="00823830">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B. </w:t>
      </w:r>
      <w:r>
        <w:rPr>
          <w:rFonts w:ascii="Times New Roman" w:eastAsia="Google Sans Text" w:hAnsi="Times New Roman" w:cs="Times New Roman"/>
          <w:b/>
          <w:caps/>
          <w:color w:val="1B1C1D"/>
          <w:sz w:val="24"/>
          <w:szCs w:val="24"/>
          <w:highlight w:val="yellow"/>
        </w:rPr>
        <w:tab/>
        <w:t>Asesmen Proses Pembelajaran (Formatif)</w:t>
      </w:r>
    </w:p>
    <w:p w:rsidR="00EA1CE3" w:rsidRPr="009B052D" w:rsidRDefault="009B052D" w:rsidP="0054186C">
      <w:pPr>
        <w:pStyle w:val="normal0"/>
        <w:numPr>
          <w:ilvl w:val="0"/>
          <w:numId w:val="28"/>
        </w:numPr>
        <w:pBdr>
          <w:top w:val="nil"/>
          <w:left w:val="nil"/>
          <w:bottom w:val="nil"/>
          <w:right w:val="nil"/>
          <w:between w:val="nil"/>
        </w:pBdr>
        <w:spacing w:before="60" w:after="60"/>
        <w:ind w:left="1211"/>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Format:</w:t>
      </w:r>
    </w:p>
    <w:p w:rsidR="00EA1CE3" w:rsidRPr="009B052D" w:rsidRDefault="009B052D" w:rsidP="0054186C">
      <w:pPr>
        <w:pStyle w:val="normal0"/>
        <w:numPr>
          <w:ilvl w:val="1"/>
          <w:numId w:val="29"/>
        </w:numPr>
        <w:pBdr>
          <w:top w:val="nil"/>
          <w:left w:val="nil"/>
          <w:bottom w:val="nil"/>
          <w:right w:val="nil"/>
          <w:between w:val="nil"/>
        </w:pBdr>
        <w:spacing w:before="60" w:after="60"/>
        <w:ind w:left="161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Observasi:</w:t>
      </w:r>
      <w:r w:rsidRPr="009B052D">
        <w:rPr>
          <w:rFonts w:ascii="Times New Roman" w:eastAsia="Google Sans Text" w:hAnsi="Times New Roman" w:cs="Times New Roman"/>
          <w:color w:val="1B1C1D"/>
          <w:sz w:val="24"/>
          <w:szCs w:val="24"/>
        </w:rPr>
        <w:t xml:space="preserve"> Guru mengamati partisipasi peserta didik dalam diskusi kelompok, kemampuan merumuskan pertanyaan penelitian, melakukan pengumpulan data, menghasilkan ide, membuat sketsa, dan membuat purwarupa. (Rubrik observasi yang berfokus pada kolaborasi, kreativitas, dan ketekunan)</w:t>
      </w:r>
    </w:p>
    <w:p w:rsidR="00EA1CE3" w:rsidRPr="009B052D" w:rsidRDefault="009B052D" w:rsidP="0054186C">
      <w:pPr>
        <w:pStyle w:val="normal0"/>
        <w:numPr>
          <w:ilvl w:val="1"/>
          <w:numId w:val="29"/>
        </w:numPr>
        <w:pBdr>
          <w:top w:val="nil"/>
          <w:left w:val="nil"/>
          <w:bottom w:val="nil"/>
          <w:right w:val="nil"/>
          <w:between w:val="nil"/>
        </w:pBdr>
        <w:spacing w:before="60" w:after="60"/>
        <w:ind w:left="161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Penilaian Jurnal Belajar:</w:t>
      </w:r>
      <w:r w:rsidRPr="009B052D">
        <w:rPr>
          <w:rFonts w:ascii="Times New Roman" w:eastAsia="Google Sans Text" w:hAnsi="Times New Roman" w:cs="Times New Roman"/>
          <w:color w:val="1B1C1D"/>
          <w:sz w:val="24"/>
          <w:szCs w:val="24"/>
        </w:rPr>
        <w:t xml:space="preserve"> Penilaian terhadap kelengkapan dan kedalaman refleksi peserta didik.</w:t>
      </w:r>
    </w:p>
    <w:p w:rsidR="00EA1CE3" w:rsidRPr="009B052D" w:rsidRDefault="009B052D" w:rsidP="0054186C">
      <w:pPr>
        <w:pStyle w:val="normal0"/>
        <w:numPr>
          <w:ilvl w:val="1"/>
          <w:numId w:val="29"/>
        </w:numPr>
        <w:pBdr>
          <w:top w:val="nil"/>
          <w:left w:val="nil"/>
          <w:bottom w:val="nil"/>
          <w:right w:val="nil"/>
          <w:between w:val="nil"/>
        </w:pBdr>
        <w:spacing w:before="60" w:after="60"/>
        <w:ind w:left="161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Penilaian Laporan Penelitian Sederhana:</w:t>
      </w:r>
      <w:r w:rsidRPr="009B052D">
        <w:rPr>
          <w:rFonts w:ascii="Times New Roman" w:eastAsia="Google Sans Text" w:hAnsi="Times New Roman" w:cs="Times New Roman"/>
          <w:color w:val="1B1C1D"/>
          <w:sz w:val="24"/>
          <w:szCs w:val="24"/>
        </w:rPr>
        <w:t xml:space="preserve"> Penilaian terhadap kelengkapan data dan analisis awal.</w:t>
      </w:r>
    </w:p>
    <w:p w:rsidR="00EA1CE3" w:rsidRPr="009B052D" w:rsidRDefault="009B052D" w:rsidP="0054186C">
      <w:pPr>
        <w:pStyle w:val="normal0"/>
        <w:numPr>
          <w:ilvl w:val="1"/>
          <w:numId w:val="29"/>
        </w:numPr>
        <w:pBdr>
          <w:top w:val="nil"/>
          <w:left w:val="nil"/>
          <w:bottom w:val="nil"/>
          <w:right w:val="nil"/>
          <w:between w:val="nil"/>
        </w:pBdr>
        <w:spacing w:before="60" w:after="60"/>
        <w:ind w:left="161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Penilaian Sketsa Konsep Desain:</w:t>
      </w:r>
      <w:r w:rsidRPr="009B052D">
        <w:rPr>
          <w:rFonts w:ascii="Times New Roman" w:eastAsia="Google Sans Text" w:hAnsi="Times New Roman" w:cs="Times New Roman"/>
          <w:color w:val="1B1C1D"/>
          <w:sz w:val="24"/>
          <w:szCs w:val="24"/>
        </w:rPr>
        <w:t xml:space="preserve"> Penilaian terhadap orisinalitas, fungsionalitas, dan estetika awal.</w:t>
      </w:r>
    </w:p>
    <w:p w:rsidR="00EA1CE3" w:rsidRPr="009B052D" w:rsidRDefault="009B052D" w:rsidP="0054186C">
      <w:pPr>
        <w:pStyle w:val="normal0"/>
        <w:numPr>
          <w:ilvl w:val="1"/>
          <w:numId w:val="29"/>
        </w:numPr>
        <w:pBdr>
          <w:top w:val="nil"/>
          <w:left w:val="nil"/>
          <w:bottom w:val="nil"/>
          <w:right w:val="nil"/>
          <w:between w:val="nil"/>
        </w:pBdr>
        <w:spacing w:before="60" w:after="60"/>
        <w:ind w:left="161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Umpan Balik Lisan/Tertulis:</w:t>
      </w:r>
      <w:r w:rsidRPr="009B052D">
        <w:rPr>
          <w:rFonts w:ascii="Times New Roman" w:eastAsia="Google Sans Text" w:hAnsi="Times New Roman" w:cs="Times New Roman"/>
          <w:color w:val="1B1C1D"/>
          <w:sz w:val="24"/>
          <w:szCs w:val="24"/>
        </w:rPr>
        <w:t xml:space="preserve"> Guru memberikan umpan balik langsung selama kegiatan inti dan pada draf sketsa/laporan.</w:t>
      </w:r>
    </w:p>
    <w:p w:rsidR="00EA1CE3" w:rsidRPr="009B052D" w:rsidRDefault="009B052D" w:rsidP="0054186C">
      <w:pPr>
        <w:pStyle w:val="normal0"/>
        <w:numPr>
          <w:ilvl w:val="0"/>
          <w:numId w:val="28"/>
        </w:numPr>
        <w:pBdr>
          <w:top w:val="nil"/>
          <w:left w:val="nil"/>
          <w:bottom w:val="nil"/>
          <w:right w:val="nil"/>
          <w:between w:val="nil"/>
        </w:pBdr>
        <w:spacing w:before="60" w:after="60"/>
        <w:ind w:left="1211"/>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Tujuan:</w:t>
      </w:r>
      <w:r w:rsidRPr="009B052D">
        <w:rPr>
          <w:rFonts w:ascii="Times New Roman" w:eastAsia="Google Sans Text" w:hAnsi="Times New Roman" w:cs="Times New Roman"/>
          <w:color w:val="1B1C1D"/>
          <w:sz w:val="24"/>
          <w:szCs w:val="24"/>
        </w:rPr>
        <w:t xml:space="preserve"> Memantau kemajuan belajar peserta didik, mengidentifikasi kesulitan, </w:t>
      </w:r>
      <w:r w:rsidRPr="009B052D">
        <w:rPr>
          <w:rFonts w:ascii="Times New Roman" w:eastAsia="Google Sans Text" w:hAnsi="Times New Roman" w:cs="Times New Roman"/>
          <w:color w:val="1B1C1D"/>
          <w:sz w:val="24"/>
          <w:szCs w:val="24"/>
        </w:rPr>
        <w:lastRenderedPageBreak/>
        <w:t>dan memberikan umpan balik yang konstruktif untuk perbaikan.</w:t>
      </w:r>
    </w:p>
    <w:p w:rsidR="00EA1CE3" w:rsidRPr="009B052D" w:rsidRDefault="009B052D" w:rsidP="0054186C">
      <w:pPr>
        <w:pStyle w:val="normal0"/>
        <w:numPr>
          <w:ilvl w:val="0"/>
          <w:numId w:val="28"/>
        </w:numPr>
        <w:pBdr>
          <w:top w:val="nil"/>
          <w:left w:val="nil"/>
          <w:bottom w:val="nil"/>
          <w:right w:val="nil"/>
          <w:between w:val="nil"/>
        </w:pBdr>
        <w:spacing w:before="60" w:after="60"/>
        <w:ind w:left="1211"/>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Pertanyaan/Tugas (Contoh untuk observasi/umpan balik):</w:t>
      </w:r>
    </w:p>
    <w:p w:rsidR="00EA1CE3" w:rsidRPr="009B052D" w:rsidRDefault="009B052D" w:rsidP="0054186C">
      <w:pPr>
        <w:pStyle w:val="normal0"/>
        <w:numPr>
          <w:ilvl w:val="1"/>
          <w:numId w:val="30"/>
        </w:numPr>
        <w:pBdr>
          <w:top w:val="nil"/>
          <w:left w:val="nil"/>
          <w:bottom w:val="nil"/>
          <w:right w:val="nil"/>
          <w:between w:val="nil"/>
        </w:pBdr>
        <w:spacing w:before="60" w:after="60"/>
        <w:ind w:left="161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"Apakah kelompok ini mampu mengidentifikasi masalah yang jelas dari hasil riset mereka?"</w:t>
      </w:r>
    </w:p>
    <w:p w:rsidR="00EA1CE3" w:rsidRPr="009B052D" w:rsidRDefault="009B052D" w:rsidP="0054186C">
      <w:pPr>
        <w:pStyle w:val="normal0"/>
        <w:numPr>
          <w:ilvl w:val="1"/>
          <w:numId w:val="30"/>
        </w:numPr>
        <w:pBdr>
          <w:top w:val="nil"/>
          <w:left w:val="nil"/>
          <w:bottom w:val="nil"/>
          <w:right w:val="nil"/>
          <w:between w:val="nil"/>
        </w:pBdr>
        <w:spacing w:before="60" w:after="60"/>
        <w:ind w:left="1616"/>
        <w:jc w:val="both"/>
        <w:rPr>
          <w:rFonts w:ascii="Times New Roman" w:hAnsi="Times New Roman" w:cs="Times New Roman"/>
          <w:sz w:val="24"/>
        </w:rPr>
      </w:pPr>
      <w:r w:rsidRPr="009B052D">
        <w:rPr>
          <w:rFonts w:ascii="Times New Roman" w:eastAsia="Google Sans Text" w:hAnsi="Times New Roman" w:cs="Times New Roman"/>
          <w:color w:val="1B1C1D"/>
          <w:sz w:val="24"/>
          <w:szCs w:val="24"/>
        </w:rPr>
        <w:t>"Bagaimana ide ini dapat disempurnakan agar lebih menarik bagi target pasar?"</w:t>
      </w:r>
    </w:p>
    <w:p w:rsidR="0054186C" w:rsidRDefault="0054186C" w:rsidP="00823830">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4165FD" w:rsidRPr="00823830" w:rsidRDefault="004165FD" w:rsidP="00823830">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EA1CE3" w:rsidRPr="009B052D" w:rsidRDefault="009B052D" w:rsidP="0054186C">
      <w:pPr>
        <w:pStyle w:val="normal0"/>
        <w:numPr>
          <w:ilvl w:val="0"/>
          <w:numId w:val="31"/>
        </w:numPr>
        <w:pBdr>
          <w:top w:val="nil"/>
          <w:left w:val="nil"/>
          <w:bottom w:val="nil"/>
          <w:right w:val="nil"/>
          <w:between w:val="nil"/>
        </w:pBdr>
        <w:spacing w:before="60" w:after="60"/>
        <w:ind w:left="1211"/>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Format:</w:t>
      </w:r>
    </w:p>
    <w:p w:rsidR="00EA1CE3" w:rsidRPr="009B052D" w:rsidRDefault="009B052D" w:rsidP="0054186C">
      <w:pPr>
        <w:pStyle w:val="normal0"/>
        <w:numPr>
          <w:ilvl w:val="1"/>
          <w:numId w:val="32"/>
        </w:numPr>
        <w:pBdr>
          <w:top w:val="nil"/>
          <w:left w:val="nil"/>
          <w:bottom w:val="nil"/>
          <w:right w:val="nil"/>
          <w:between w:val="nil"/>
        </w:pBdr>
        <w:spacing w:before="60" w:after="60"/>
        <w:ind w:left="161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Penilaian Proyek/Produk (Laporan Proyek dan Purwarupa):</w:t>
      </w:r>
    </w:p>
    <w:p w:rsidR="00EA1CE3" w:rsidRPr="009B052D" w:rsidRDefault="009B052D" w:rsidP="0054186C">
      <w:pPr>
        <w:pStyle w:val="normal0"/>
        <w:numPr>
          <w:ilvl w:val="2"/>
          <w:numId w:val="33"/>
        </w:numPr>
        <w:pBdr>
          <w:top w:val="nil"/>
          <w:left w:val="nil"/>
          <w:bottom w:val="nil"/>
          <w:right w:val="nil"/>
          <w:between w:val="nil"/>
        </w:pBdr>
        <w:spacing w:before="60" w:after="60"/>
        <w:ind w:left="2021"/>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Laporan Proyek:</w:t>
      </w:r>
      <w:r w:rsidRPr="009B052D">
        <w:rPr>
          <w:rFonts w:ascii="Times New Roman" w:eastAsia="Google Sans Text" w:hAnsi="Times New Roman" w:cs="Times New Roman"/>
          <w:color w:val="1B1C1D"/>
          <w:sz w:val="24"/>
          <w:szCs w:val="24"/>
        </w:rPr>
        <w:t xml:space="preserve"> Mencakup hasil penelitian (data, analisis), proses ideasi, konsep desain (sketsa akhir), dan evaluasi purwarupa.</w:t>
      </w:r>
    </w:p>
    <w:p w:rsidR="00EA1CE3" w:rsidRPr="009B052D" w:rsidRDefault="009B052D" w:rsidP="0054186C">
      <w:pPr>
        <w:pStyle w:val="normal0"/>
        <w:numPr>
          <w:ilvl w:val="2"/>
          <w:numId w:val="33"/>
        </w:numPr>
        <w:pBdr>
          <w:top w:val="nil"/>
          <w:left w:val="nil"/>
          <w:bottom w:val="nil"/>
          <w:right w:val="nil"/>
          <w:between w:val="nil"/>
        </w:pBdr>
        <w:spacing w:before="60" w:after="60"/>
        <w:ind w:left="2021"/>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Purwarupa:</w:t>
      </w:r>
      <w:r w:rsidRPr="009B052D">
        <w:rPr>
          <w:rFonts w:ascii="Times New Roman" w:eastAsia="Google Sans Text" w:hAnsi="Times New Roman" w:cs="Times New Roman"/>
          <w:color w:val="1B1C1D"/>
          <w:sz w:val="24"/>
          <w:szCs w:val="24"/>
        </w:rPr>
        <w:t xml:space="preserve"> Penilaian terhadap representasi fisik dari ide desain.</w:t>
      </w:r>
    </w:p>
    <w:p w:rsidR="00EA1CE3" w:rsidRPr="009B052D" w:rsidRDefault="009B052D" w:rsidP="0054186C">
      <w:pPr>
        <w:pStyle w:val="normal0"/>
        <w:numPr>
          <w:ilvl w:val="1"/>
          <w:numId w:val="32"/>
        </w:numPr>
        <w:pBdr>
          <w:top w:val="nil"/>
          <w:left w:val="nil"/>
          <w:bottom w:val="nil"/>
          <w:right w:val="nil"/>
          <w:between w:val="nil"/>
        </w:pBdr>
        <w:spacing w:before="60" w:after="60"/>
        <w:ind w:left="161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Presentasi Proyek (Penilaian Kinerja):</w:t>
      </w:r>
      <w:r w:rsidRPr="009B052D">
        <w:rPr>
          <w:rFonts w:ascii="Times New Roman" w:eastAsia="Google Sans Text" w:hAnsi="Times New Roman" w:cs="Times New Roman"/>
          <w:color w:val="1B1C1D"/>
          <w:sz w:val="24"/>
          <w:szCs w:val="24"/>
        </w:rPr>
        <w:t xml:space="preserve"> Peserta didik mempresentasikan hasil penelitian, proses perancangan, dan purwarupa mereka di depan kelas.</w:t>
      </w:r>
    </w:p>
    <w:p w:rsidR="00EA1CE3" w:rsidRPr="009B052D" w:rsidRDefault="009B052D" w:rsidP="0054186C">
      <w:pPr>
        <w:pStyle w:val="normal0"/>
        <w:numPr>
          <w:ilvl w:val="0"/>
          <w:numId w:val="31"/>
        </w:numPr>
        <w:pBdr>
          <w:top w:val="nil"/>
          <w:left w:val="nil"/>
          <w:bottom w:val="nil"/>
          <w:right w:val="nil"/>
          <w:between w:val="nil"/>
        </w:pBdr>
        <w:spacing w:before="60" w:after="60"/>
        <w:ind w:left="1211"/>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Tujuan:</w:t>
      </w:r>
      <w:r w:rsidRPr="009B052D">
        <w:rPr>
          <w:rFonts w:ascii="Times New Roman" w:eastAsia="Google Sans Text" w:hAnsi="Times New Roman" w:cs="Times New Roman"/>
          <w:color w:val="1B1C1D"/>
          <w:sz w:val="24"/>
          <w:szCs w:val="24"/>
        </w:rPr>
        <w:t xml:space="preserve"> Mengukur pencapaian kompetensi peserta didik secara keseluruhan terhadap tujuan pembelajaran, terutama kemampuan menerapkan proses penelitian dan perancangan.</w:t>
      </w:r>
    </w:p>
    <w:p w:rsidR="00EA1CE3" w:rsidRPr="009B052D" w:rsidRDefault="009B052D" w:rsidP="0054186C">
      <w:pPr>
        <w:pStyle w:val="normal0"/>
        <w:numPr>
          <w:ilvl w:val="0"/>
          <w:numId w:val="31"/>
        </w:numPr>
        <w:pBdr>
          <w:top w:val="nil"/>
          <w:left w:val="nil"/>
          <w:bottom w:val="nil"/>
          <w:right w:val="nil"/>
          <w:between w:val="nil"/>
        </w:pBdr>
        <w:spacing w:before="60" w:after="60"/>
        <w:ind w:left="1211"/>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Pertanyaan dan Tugas (Contoh):</w:t>
      </w:r>
    </w:p>
    <w:p w:rsidR="00EA1CE3" w:rsidRPr="009B052D" w:rsidRDefault="009B052D" w:rsidP="0054186C">
      <w:pPr>
        <w:pStyle w:val="normal0"/>
        <w:numPr>
          <w:ilvl w:val="1"/>
          <w:numId w:val="34"/>
        </w:numPr>
        <w:pBdr>
          <w:top w:val="nil"/>
          <w:left w:val="nil"/>
          <w:bottom w:val="nil"/>
          <w:right w:val="nil"/>
          <w:between w:val="nil"/>
        </w:pBdr>
        <w:spacing w:before="60" w:after="60"/>
        <w:ind w:left="1616"/>
        <w:jc w:val="both"/>
        <w:rPr>
          <w:rFonts w:ascii="Times New Roman" w:hAnsi="Times New Roman" w:cs="Times New Roman"/>
          <w:sz w:val="24"/>
        </w:rPr>
      </w:pPr>
      <w:r w:rsidRPr="009B052D">
        <w:rPr>
          <w:rFonts w:ascii="Times New Roman" w:eastAsia="Google Sans Text" w:hAnsi="Times New Roman" w:cs="Times New Roman"/>
          <w:b/>
          <w:color w:val="1B1C1D"/>
          <w:sz w:val="24"/>
          <w:szCs w:val="24"/>
        </w:rPr>
        <w:t>Tugas Proyek (Laporan dan Purwarupa):</w:t>
      </w:r>
      <w:r w:rsidRPr="009B052D">
        <w:rPr>
          <w:rFonts w:ascii="Times New Roman" w:eastAsia="Google Sans Text" w:hAnsi="Times New Roman" w:cs="Times New Roman"/>
          <w:color w:val="1B1C1D"/>
          <w:sz w:val="24"/>
          <w:szCs w:val="24"/>
        </w:rPr>
        <w:t xml:space="preserve"> "Buatlah laporan proyek 'Penelitian dan Perancangan Produk Kerajinan' lengkap dengan data riset, analisis, sketsa konsep, dan purwarupa sederhana. Produk harus original dan memiliki potensi jual." (Rubrik penilaian proyek yang mencakup kelengkapan laporan, kedalaman riset, inovasi desain, kualitas purwarupa, dan potensi pasar).</w:t>
      </w:r>
    </w:p>
    <w:p w:rsidR="00EA1CE3" w:rsidRPr="009B052D" w:rsidRDefault="009B052D" w:rsidP="0054186C">
      <w:pPr>
        <w:pStyle w:val="normal0"/>
        <w:numPr>
          <w:ilvl w:val="1"/>
          <w:numId w:val="34"/>
        </w:numPr>
        <w:pBdr>
          <w:top w:val="nil"/>
          <w:left w:val="nil"/>
          <w:bottom w:val="nil"/>
          <w:right w:val="nil"/>
          <w:between w:val="nil"/>
        </w:pBdr>
        <w:spacing w:before="60" w:after="60"/>
        <w:ind w:left="1616"/>
        <w:jc w:val="both"/>
        <w:rPr>
          <w:rFonts w:ascii="Times New Roman" w:eastAsia="Google Sans Text" w:hAnsi="Times New Roman" w:cs="Times New Roman"/>
          <w:color w:val="1B1C1D"/>
          <w:sz w:val="24"/>
          <w:szCs w:val="24"/>
        </w:rPr>
      </w:pPr>
      <w:r w:rsidRPr="009B052D">
        <w:rPr>
          <w:rFonts w:ascii="Times New Roman" w:eastAsia="Google Sans Text" w:hAnsi="Times New Roman" w:cs="Times New Roman"/>
          <w:b/>
          <w:color w:val="1B1C1D"/>
          <w:sz w:val="24"/>
          <w:szCs w:val="24"/>
        </w:rPr>
        <w:t>Presentasi Proyek (Penilaian Kinerja):</w:t>
      </w:r>
      <w:r w:rsidRPr="009B052D">
        <w:rPr>
          <w:rFonts w:ascii="Times New Roman" w:eastAsia="Google Sans Text" w:hAnsi="Times New Roman" w:cs="Times New Roman"/>
          <w:color w:val="1B1C1D"/>
          <w:sz w:val="24"/>
          <w:szCs w:val="24"/>
        </w:rPr>
        <w:t xml:space="preserve"> "Presentasikan proyek Anda di depan kelas. Jelaskan mengapa Anda memilih produk ini, bagaimana Anda melakukan riset, proses perancangan, dan tantangan yang Anda hadapi. Siaplah untuk menjawab pertanyaan dan menerima masukan." (Rubrik penilaian presentasi yang mencakup kejelasan presentasi, kemampuan menjelaskan proses, argumen desain, dan kepercayaan diri).</w:t>
      </w:r>
    </w:p>
    <w:sectPr w:rsidR="00EA1CE3" w:rsidRPr="009B052D" w:rsidSect="009B052D">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16FED"/>
    <w:multiLevelType w:val="multilevel"/>
    <w:tmpl w:val="3E4C3A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6C15938"/>
    <w:multiLevelType w:val="multilevel"/>
    <w:tmpl w:val="0DB897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7865A17"/>
    <w:multiLevelType w:val="multilevel"/>
    <w:tmpl w:val="F67469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A4F2D64"/>
    <w:multiLevelType w:val="multilevel"/>
    <w:tmpl w:val="FC48DD9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EA75E3F"/>
    <w:multiLevelType w:val="multilevel"/>
    <w:tmpl w:val="A4942A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EEB09DB"/>
    <w:multiLevelType w:val="multilevel"/>
    <w:tmpl w:val="942036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FBC5A50"/>
    <w:multiLevelType w:val="multilevel"/>
    <w:tmpl w:val="CBF4FBD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6487B7D"/>
    <w:multiLevelType w:val="multilevel"/>
    <w:tmpl w:val="9C1EBB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689400D"/>
    <w:multiLevelType w:val="multilevel"/>
    <w:tmpl w:val="C49066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7FE2D60"/>
    <w:multiLevelType w:val="multilevel"/>
    <w:tmpl w:val="F6DE64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8954C38"/>
    <w:multiLevelType w:val="multilevel"/>
    <w:tmpl w:val="911C4A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9730EF0"/>
    <w:multiLevelType w:val="multilevel"/>
    <w:tmpl w:val="68283C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C496404"/>
    <w:multiLevelType w:val="multilevel"/>
    <w:tmpl w:val="6E2635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D0D2E4B"/>
    <w:multiLevelType w:val="multilevel"/>
    <w:tmpl w:val="6BB447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F845241"/>
    <w:multiLevelType w:val="multilevel"/>
    <w:tmpl w:val="9184F3D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50E5541"/>
    <w:multiLevelType w:val="multilevel"/>
    <w:tmpl w:val="CAE429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75B0914"/>
    <w:multiLevelType w:val="multilevel"/>
    <w:tmpl w:val="D6DC73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8E46759"/>
    <w:multiLevelType w:val="multilevel"/>
    <w:tmpl w:val="20E2C9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A4B2FD5"/>
    <w:multiLevelType w:val="multilevel"/>
    <w:tmpl w:val="72B29A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C591CE6"/>
    <w:multiLevelType w:val="multilevel"/>
    <w:tmpl w:val="CD26C5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C8514D7"/>
    <w:multiLevelType w:val="multilevel"/>
    <w:tmpl w:val="40C2CE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E890A14"/>
    <w:multiLevelType w:val="multilevel"/>
    <w:tmpl w:val="9FC6F6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03A4E8D"/>
    <w:multiLevelType w:val="multilevel"/>
    <w:tmpl w:val="8D3CE0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628484B"/>
    <w:multiLevelType w:val="multilevel"/>
    <w:tmpl w:val="635090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85B2984"/>
    <w:multiLevelType w:val="multilevel"/>
    <w:tmpl w:val="BEDEEF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E7D74F7"/>
    <w:multiLevelType w:val="multilevel"/>
    <w:tmpl w:val="FEE680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F8C1B73"/>
    <w:multiLevelType w:val="multilevel"/>
    <w:tmpl w:val="6D64F9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0280C2F"/>
    <w:multiLevelType w:val="multilevel"/>
    <w:tmpl w:val="57F6CF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2213AE8"/>
    <w:multiLevelType w:val="multilevel"/>
    <w:tmpl w:val="4A9246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4E2558F"/>
    <w:multiLevelType w:val="multilevel"/>
    <w:tmpl w:val="11D0B7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63E7586"/>
    <w:multiLevelType w:val="multilevel"/>
    <w:tmpl w:val="EE249D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6BC6A91"/>
    <w:multiLevelType w:val="multilevel"/>
    <w:tmpl w:val="289E8C4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6BE2BB0"/>
    <w:multiLevelType w:val="multilevel"/>
    <w:tmpl w:val="82264E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8197C10"/>
    <w:multiLevelType w:val="multilevel"/>
    <w:tmpl w:val="A072E8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8755020"/>
    <w:multiLevelType w:val="multilevel"/>
    <w:tmpl w:val="59C088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CED4163"/>
    <w:multiLevelType w:val="multilevel"/>
    <w:tmpl w:val="65D646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3186884"/>
    <w:multiLevelType w:val="multilevel"/>
    <w:tmpl w:val="D2A80D18"/>
    <w:lvl w:ilvl="0">
      <w:start w:val="1"/>
      <w:numFmt w:val="decimal"/>
      <w:lvlText w:val="%1."/>
      <w:lvlJc w:val="left"/>
      <w:pPr>
        <w:ind w:left="36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32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04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76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48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20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492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64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36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C0B20B6"/>
    <w:multiLevelType w:val="multilevel"/>
    <w:tmpl w:val="2E06E8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EFC18D6"/>
    <w:multiLevelType w:val="multilevel"/>
    <w:tmpl w:val="D980B3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1290765"/>
    <w:multiLevelType w:val="multilevel"/>
    <w:tmpl w:val="9C62E2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5621185"/>
    <w:multiLevelType w:val="multilevel"/>
    <w:tmpl w:val="8910BC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6D93B73"/>
    <w:multiLevelType w:val="multilevel"/>
    <w:tmpl w:val="B136DC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89007F0"/>
    <w:multiLevelType w:val="multilevel"/>
    <w:tmpl w:val="88E6491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9626F9D"/>
    <w:multiLevelType w:val="multilevel"/>
    <w:tmpl w:val="66403F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A1C5115"/>
    <w:multiLevelType w:val="multilevel"/>
    <w:tmpl w:val="C2D4CF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AD6294A"/>
    <w:multiLevelType w:val="multilevel"/>
    <w:tmpl w:val="8CDC7C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C4C402E"/>
    <w:multiLevelType w:val="multilevel"/>
    <w:tmpl w:val="DBFA95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6"/>
  </w:num>
  <w:num w:numId="2">
    <w:abstractNumId w:val="32"/>
  </w:num>
  <w:num w:numId="3">
    <w:abstractNumId w:val="43"/>
  </w:num>
  <w:num w:numId="4">
    <w:abstractNumId w:val="30"/>
  </w:num>
  <w:num w:numId="5">
    <w:abstractNumId w:val="7"/>
  </w:num>
  <w:num w:numId="6">
    <w:abstractNumId w:val="12"/>
  </w:num>
  <w:num w:numId="7">
    <w:abstractNumId w:val="41"/>
  </w:num>
  <w:num w:numId="8">
    <w:abstractNumId w:val="27"/>
  </w:num>
  <w:num w:numId="9">
    <w:abstractNumId w:val="39"/>
  </w:num>
  <w:num w:numId="10">
    <w:abstractNumId w:val="15"/>
  </w:num>
  <w:num w:numId="11">
    <w:abstractNumId w:val="37"/>
  </w:num>
  <w:num w:numId="12">
    <w:abstractNumId w:val="5"/>
  </w:num>
  <w:num w:numId="13">
    <w:abstractNumId w:val="18"/>
  </w:num>
  <w:num w:numId="14">
    <w:abstractNumId w:val="23"/>
  </w:num>
  <w:num w:numId="15">
    <w:abstractNumId w:val="16"/>
  </w:num>
  <w:num w:numId="16">
    <w:abstractNumId w:val="25"/>
  </w:num>
  <w:num w:numId="17">
    <w:abstractNumId w:val="2"/>
  </w:num>
  <w:num w:numId="18">
    <w:abstractNumId w:val="21"/>
  </w:num>
  <w:num w:numId="19">
    <w:abstractNumId w:val="28"/>
  </w:num>
  <w:num w:numId="20">
    <w:abstractNumId w:val="26"/>
  </w:num>
  <w:num w:numId="21">
    <w:abstractNumId w:val="19"/>
  </w:num>
  <w:num w:numId="22">
    <w:abstractNumId w:val="11"/>
  </w:num>
  <w:num w:numId="23">
    <w:abstractNumId w:val="22"/>
  </w:num>
  <w:num w:numId="24">
    <w:abstractNumId w:val="34"/>
  </w:num>
  <w:num w:numId="25">
    <w:abstractNumId w:val="35"/>
  </w:num>
  <w:num w:numId="26">
    <w:abstractNumId w:val="10"/>
  </w:num>
  <w:num w:numId="27">
    <w:abstractNumId w:val="17"/>
  </w:num>
  <w:num w:numId="28">
    <w:abstractNumId w:val="8"/>
  </w:num>
  <w:num w:numId="29">
    <w:abstractNumId w:val="46"/>
  </w:num>
  <w:num w:numId="30">
    <w:abstractNumId w:val="45"/>
  </w:num>
  <w:num w:numId="31">
    <w:abstractNumId w:val="40"/>
  </w:num>
  <w:num w:numId="32">
    <w:abstractNumId w:val="1"/>
  </w:num>
  <w:num w:numId="33">
    <w:abstractNumId w:val="20"/>
  </w:num>
  <w:num w:numId="34">
    <w:abstractNumId w:val="33"/>
  </w:num>
  <w:num w:numId="35">
    <w:abstractNumId w:val="4"/>
  </w:num>
  <w:num w:numId="36">
    <w:abstractNumId w:val="44"/>
  </w:num>
  <w:num w:numId="37">
    <w:abstractNumId w:val="0"/>
  </w:num>
  <w:num w:numId="38">
    <w:abstractNumId w:val="38"/>
  </w:num>
  <w:num w:numId="39">
    <w:abstractNumId w:val="9"/>
  </w:num>
  <w:num w:numId="40">
    <w:abstractNumId w:val="14"/>
  </w:num>
  <w:num w:numId="41">
    <w:abstractNumId w:val="31"/>
  </w:num>
  <w:num w:numId="42">
    <w:abstractNumId w:val="6"/>
  </w:num>
  <w:num w:numId="43">
    <w:abstractNumId w:val="3"/>
  </w:num>
  <w:num w:numId="44">
    <w:abstractNumId w:val="42"/>
  </w:num>
  <w:num w:numId="45">
    <w:abstractNumId w:val="13"/>
  </w:num>
  <w:num w:numId="46">
    <w:abstractNumId w:val="24"/>
  </w:num>
  <w:num w:numId="47">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7"/>
  <w:defaultTabStop w:val="720"/>
  <w:drawingGridHorizontalSpacing w:val="110"/>
  <w:displayHorizontalDrawingGridEvery w:val="2"/>
  <w:characterSpacingControl w:val="doNotCompress"/>
  <w:compat/>
  <w:rsids>
    <w:rsidRoot w:val="00EA1CE3"/>
    <w:rsid w:val="000127B2"/>
    <w:rsid w:val="000C16B8"/>
    <w:rsid w:val="000C6AD7"/>
    <w:rsid w:val="0019500D"/>
    <w:rsid w:val="001966A3"/>
    <w:rsid w:val="001C1F35"/>
    <w:rsid w:val="00292F79"/>
    <w:rsid w:val="00322F9E"/>
    <w:rsid w:val="00335932"/>
    <w:rsid w:val="0041371D"/>
    <w:rsid w:val="004165FD"/>
    <w:rsid w:val="00470933"/>
    <w:rsid w:val="00485EEC"/>
    <w:rsid w:val="0054186C"/>
    <w:rsid w:val="007368DF"/>
    <w:rsid w:val="0075736E"/>
    <w:rsid w:val="007B63A0"/>
    <w:rsid w:val="007B6A6F"/>
    <w:rsid w:val="00823830"/>
    <w:rsid w:val="0085535A"/>
    <w:rsid w:val="009B052D"/>
    <w:rsid w:val="00A026B0"/>
    <w:rsid w:val="00BD3924"/>
    <w:rsid w:val="00CC61CB"/>
    <w:rsid w:val="00D9277F"/>
    <w:rsid w:val="00E47F41"/>
    <w:rsid w:val="00EA1CE3"/>
    <w:rsid w:val="00F86B2C"/>
    <w:rsid w:val="00FB0D9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27B2"/>
  </w:style>
  <w:style w:type="paragraph" w:styleId="Heading1">
    <w:name w:val="heading 1"/>
    <w:basedOn w:val="normal0"/>
    <w:next w:val="normal0"/>
    <w:rsid w:val="00EA1CE3"/>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EA1CE3"/>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EA1CE3"/>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EA1CE3"/>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EA1CE3"/>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EA1CE3"/>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EA1CE3"/>
  </w:style>
  <w:style w:type="paragraph" w:styleId="Title">
    <w:name w:val="Title"/>
    <w:basedOn w:val="normal0"/>
    <w:next w:val="normal0"/>
    <w:rsid w:val="00EA1CE3"/>
    <w:pPr>
      <w:keepNext/>
      <w:keepLines/>
      <w:spacing w:before="480" w:after="120"/>
    </w:pPr>
    <w:rPr>
      <w:b/>
      <w:sz w:val="72"/>
      <w:szCs w:val="72"/>
    </w:rPr>
  </w:style>
  <w:style w:type="paragraph" w:styleId="Subtitle">
    <w:name w:val="Subtitle"/>
    <w:basedOn w:val="normal0"/>
    <w:next w:val="normal0"/>
    <w:rsid w:val="00EA1CE3"/>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221987807">
      <w:bodyDiv w:val="1"/>
      <w:marLeft w:val="0"/>
      <w:marRight w:val="0"/>
      <w:marTop w:val="0"/>
      <w:marBottom w:val="0"/>
      <w:divBdr>
        <w:top w:val="none" w:sz="0" w:space="0" w:color="auto"/>
        <w:left w:val="none" w:sz="0" w:space="0" w:color="auto"/>
        <w:bottom w:val="none" w:sz="0" w:space="0" w:color="auto"/>
        <w:right w:val="none" w:sz="0" w:space="0" w:color="auto"/>
      </w:divBdr>
    </w:div>
    <w:div w:id="621615175">
      <w:bodyDiv w:val="1"/>
      <w:marLeft w:val="0"/>
      <w:marRight w:val="0"/>
      <w:marTop w:val="0"/>
      <w:marBottom w:val="0"/>
      <w:divBdr>
        <w:top w:val="none" w:sz="0" w:space="0" w:color="auto"/>
        <w:left w:val="none" w:sz="0" w:space="0" w:color="auto"/>
        <w:bottom w:val="none" w:sz="0" w:space="0" w:color="auto"/>
        <w:right w:val="none" w:sz="0" w:space="0" w:color="auto"/>
      </w:divBdr>
    </w:div>
    <w:div w:id="16616123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10</Pages>
  <Words>3230</Words>
  <Characters>18413</Characters>
  <Application>Microsoft Office Word</Application>
  <DocSecurity>0</DocSecurity>
  <Lines>153</Lines>
  <Paragraphs>43</Paragraphs>
  <ScaleCrop>false</ScaleCrop>
  <Company/>
  <LinksUpToDate>false</LinksUpToDate>
  <CharactersWithSpaces>21600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22</cp:revision>
  <dcterms:created xsi:type="dcterms:W3CDTF">2025-05-31T19:04:00Z</dcterms:created>
  <dcterms:modified xsi:type="dcterms:W3CDTF">2025-06-03T04:56:00Z</dcterms:modified>
</cp:coreProperties>
</file>